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743971" w:rsidRPr="00D161A8" w14:paraId="3EACB7D3" w14:textId="77777777" w:rsidTr="00116DF5">
        <w:trPr>
          <w:trHeight w:val="87"/>
        </w:trPr>
        <w:tc>
          <w:tcPr>
            <w:tcW w:w="4513" w:type="dxa"/>
            <w:shd w:val="clear" w:color="auto" w:fill="auto"/>
            <w:vAlign w:val="center"/>
          </w:tcPr>
          <w:p w14:paraId="2A1CD707" w14:textId="3C8EF105" w:rsidR="00743971" w:rsidRPr="00D161A8" w:rsidRDefault="00743971" w:rsidP="00116DF5">
            <w:pPr>
              <w:pStyle w:val="Header"/>
              <w:tabs>
                <w:tab w:val="clear" w:pos="9026"/>
                <w:tab w:val="left" w:pos="5600"/>
                <w:tab w:val="left" w:pos="6400"/>
              </w:tabs>
              <w:wordWrap/>
              <w:contextualSpacing/>
              <w:jc w:val="left"/>
              <w:rPr>
                <w:rFonts w:ascii="Times New Roman"/>
                <w:b/>
                <w:bCs/>
                <w:sz w:val="36"/>
                <w:szCs w:val="28"/>
                <w:lang w:val="mn-MN"/>
              </w:rPr>
            </w:pPr>
            <w:r w:rsidRPr="00D161A8">
              <w:rPr>
                <w:rFonts w:ascii="Times New Roman"/>
                <w:i/>
                <w:szCs w:val="20"/>
                <w:lang w:val="mn-MN"/>
              </w:rPr>
              <w:t>(Form 1) Priority List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2F71E00A" w14:textId="1C92DFB7" w:rsidR="00743971" w:rsidRPr="00D161A8" w:rsidRDefault="00743971" w:rsidP="00116DF5">
            <w:pPr>
              <w:pStyle w:val="Header"/>
              <w:tabs>
                <w:tab w:val="clear" w:pos="9026"/>
                <w:tab w:val="left" w:pos="5600"/>
                <w:tab w:val="left" w:pos="6400"/>
              </w:tabs>
              <w:wordWrap/>
              <w:contextualSpacing/>
              <w:jc w:val="right"/>
              <w:rPr>
                <w:rFonts w:ascii="Times New Roman"/>
                <w:b/>
                <w:bCs/>
                <w:sz w:val="36"/>
                <w:szCs w:val="28"/>
                <w:lang w:val="mn-MN"/>
              </w:rPr>
            </w:pPr>
            <w:r w:rsidRPr="00D161A8">
              <w:rPr>
                <w:rFonts w:ascii="Times New Roman"/>
                <w:i/>
                <w:szCs w:val="20"/>
                <w:lang w:val="mn-MN"/>
              </w:rPr>
              <w:t>ODA Recipient countries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3CA3" w:rsidRPr="00D161A8" w14:paraId="18AA179A" w14:textId="77777777" w:rsidTr="00073CA3">
        <w:tc>
          <w:tcPr>
            <w:tcW w:w="9016" w:type="dxa"/>
            <w:tcBorders>
              <w:bottom w:val="single" w:sz="4" w:space="0" w:color="auto"/>
            </w:tcBorders>
          </w:tcPr>
          <w:p w14:paraId="3EF1D1D3" w14:textId="77777777" w:rsidR="00743971" w:rsidRPr="00D161A8" w:rsidRDefault="00743971" w:rsidP="00073CA3">
            <w:pPr>
              <w:widowControl/>
              <w:wordWrap/>
              <w:autoSpaceDE/>
              <w:autoSpaceDN/>
              <w:jc w:val="center"/>
              <w:rPr>
                <w:rFonts w:ascii="Times New Roman"/>
                <w:b/>
                <w:sz w:val="36"/>
                <w:szCs w:val="36"/>
                <w:lang w:val="mn-MN"/>
              </w:rPr>
            </w:pPr>
          </w:p>
          <w:p w14:paraId="74D7DF9A" w14:textId="40DEEECA" w:rsidR="00073CA3" w:rsidRPr="00D161A8" w:rsidRDefault="00073CA3" w:rsidP="00073CA3">
            <w:pPr>
              <w:widowControl/>
              <w:wordWrap/>
              <w:autoSpaceDE/>
              <w:autoSpaceDN/>
              <w:jc w:val="center"/>
              <w:rPr>
                <w:rFonts w:ascii="Times New Roman"/>
                <w:b/>
                <w:sz w:val="28"/>
                <w:lang w:val="mn-MN"/>
              </w:rPr>
            </w:pPr>
            <w:r w:rsidRPr="00D161A8">
              <w:rPr>
                <w:rFonts w:ascii="Times New Roman"/>
                <w:b/>
                <w:sz w:val="36"/>
                <w:szCs w:val="36"/>
                <w:lang w:val="mn-MN"/>
              </w:rPr>
              <w:t>Priority List of 2023/24 KSP Project Proposals</w:t>
            </w:r>
          </w:p>
        </w:tc>
      </w:tr>
    </w:tbl>
    <w:p w14:paraId="6B7B191A" w14:textId="77777777" w:rsidR="00073CA3" w:rsidRPr="00D161A8" w:rsidRDefault="00073CA3" w:rsidP="00D1325D">
      <w:pPr>
        <w:widowControl/>
        <w:wordWrap/>
        <w:autoSpaceDE/>
        <w:autoSpaceDN/>
        <w:rPr>
          <w:rFonts w:ascii="Times New Roman"/>
          <w:b/>
          <w:sz w:val="28"/>
          <w:lang w:val="mn-MN"/>
        </w:rPr>
      </w:pPr>
    </w:p>
    <w:p w14:paraId="6C7EF972" w14:textId="77777777" w:rsidR="00073CA3" w:rsidRPr="00D161A8" w:rsidRDefault="00073CA3" w:rsidP="00D1325D">
      <w:pPr>
        <w:widowControl/>
        <w:wordWrap/>
        <w:autoSpaceDE/>
        <w:autoSpaceDN/>
        <w:rPr>
          <w:rFonts w:ascii="Times New Roman"/>
          <w:sz w:val="28"/>
          <w:lang w:val="mn-MN"/>
        </w:rPr>
      </w:pPr>
    </w:p>
    <w:p w14:paraId="7E01CA00" w14:textId="5D5E8A3C" w:rsidR="00784DF4" w:rsidRPr="00D161A8" w:rsidRDefault="00784DF4" w:rsidP="00D1325D">
      <w:pPr>
        <w:widowControl/>
        <w:wordWrap/>
        <w:autoSpaceDE/>
        <w:autoSpaceDN/>
        <w:rPr>
          <w:rFonts w:ascii="Times New Roman"/>
          <w:sz w:val="24"/>
          <w:lang w:val="mn-MN"/>
        </w:rPr>
      </w:pPr>
      <w:r w:rsidRPr="00D161A8">
        <w:rPr>
          <w:rFonts w:ascii="Times New Roman"/>
          <w:sz w:val="24"/>
          <w:lang w:val="mn-MN"/>
        </w:rPr>
        <w:t xml:space="preserve">Country: </w:t>
      </w:r>
      <w:r w:rsidR="00B93CEB" w:rsidRPr="00D161A8">
        <w:rPr>
          <w:rFonts w:ascii="Times New Roman"/>
          <w:color w:val="0070C0"/>
          <w:sz w:val="24"/>
          <w:lang w:val="mn-MN"/>
        </w:rPr>
        <w:t>Type here</w:t>
      </w:r>
    </w:p>
    <w:p w14:paraId="74D90E22" w14:textId="77777777" w:rsidR="00B93CEB" w:rsidRPr="00D161A8" w:rsidRDefault="00B93CEB" w:rsidP="00D1325D">
      <w:pPr>
        <w:widowControl/>
        <w:wordWrap/>
        <w:autoSpaceDE/>
        <w:autoSpaceDN/>
        <w:rPr>
          <w:rFonts w:ascii="Times New Roman"/>
          <w:sz w:val="24"/>
          <w:lang w:val="mn-MN"/>
        </w:rPr>
      </w:pPr>
    </w:p>
    <w:p w14:paraId="531B04DD" w14:textId="0EEA03E8" w:rsidR="00784DF4" w:rsidRPr="00D161A8" w:rsidRDefault="00784DF4" w:rsidP="00D1325D">
      <w:pPr>
        <w:widowControl/>
        <w:wordWrap/>
        <w:autoSpaceDE/>
        <w:autoSpaceDN/>
        <w:rPr>
          <w:rFonts w:ascii="Times New Roman"/>
          <w:sz w:val="24"/>
          <w:lang w:val="mn-MN"/>
        </w:rPr>
      </w:pPr>
      <w:r w:rsidRPr="00D161A8">
        <w:rPr>
          <w:rFonts w:ascii="Times New Roman"/>
          <w:sz w:val="24"/>
          <w:lang w:val="mn-MN"/>
        </w:rPr>
        <w:t xml:space="preserve">Coordinating Ministry: </w:t>
      </w:r>
      <w:r w:rsidR="00B93CEB" w:rsidRPr="00D161A8">
        <w:rPr>
          <w:rFonts w:ascii="Times New Roman"/>
          <w:color w:val="0070C0"/>
          <w:sz w:val="24"/>
          <w:lang w:val="mn-MN"/>
        </w:rPr>
        <w:t>Type here</w:t>
      </w:r>
    </w:p>
    <w:p w14:paraId="460030F4" w14:textId="77777777" w:rsidR="00B93CEB" w:rsidRPr="00D161A8" w:rsidRDefault="00B93CEB" w:rsidP="00D1325D">
      <w:pPr>
        <w:widowControl/>
        <w:wordWrap/>
        <w:autoSpaceDE/>
        <w:autoSpaceDN/>
        <w:rPr>
          <w:rFonts w:ascii="Times New Roman"/>
          <w:sz w:val="24"/>
          <w:lang w:val="mn-MN"/>
        </w:rPr>
      </w:pPr>
    </w:p>
    <w:p w14:paraId="195CAEA4" w14:textId="6DD114A5" w:rsidR="00B93CEB" w:rsidRPr="00D161A8" w:rsidRDefault="00A45490" w:rsidP="00D1325D">
      <w:pPr>
        <w:widowControl/>
        <w:wordWrap/>
        <w:autoSpaceDE/>
        <w:autoSpaceDN/>
        <w:rPr>
          <w:rFonts w:ascii="Times New Roman"/>
          <w:sz w:val="24"/>
          <w:lang w:val="mn-MN"/>
        </w:rPr>
      </w:pPr>
      <w:r w:rsidRPr="00D161A8">
        <w:rPr>
          <w:rFonts w:ascii="Times New Roman"/>
          <w:sz w:val="24"/>
          <w:lang w:val="mn-MN"/>
        </w:rPr>
        <w:t>N</w:t>
      </w:r>
      <w:r w:rsidR="00784DF4" w:rsidRPr="00D161A8">
        <w:rPr>
          <w:rFonts w:ascii="Times New Roman"/>
          <w:sz w:val="24"/>
          <w:lang w:val="mn-MN"/>
        </w:rPr>
        <w:t xml:space="preserve">umber of </w:t>
      </w:r>
      <w:r w:rsidRPr="00D161A8">
        <w:rPr>
          <w:rFonts w:ascii="Times New Roman"/>
          <w:sz w:val="24"/>
          <w:lang w:val="mn-MN"/>
        </w:rPr>
        <w:t>proposals submitted</w:t>
      </w:r>
      <w:r w:rsidR="00784DF4" w:rsidRPr="00D161A8">
        <w:rPr>
          <w:rFonts w:ascii="Times New Roman"/>
          <w:sz w:val="24"/>
          <w:lang w:val="mn-MN"/>
        </w:rPr>
        <w:t xml:space="preserve">: </w:t>
      </w:r>
      <w:r w:rsidR="00B93CEB" w:rsidRPr="00D161A8">
        <w:rPr>
          <w:rFonts w:ascii="Times New Roman"/>
          <w:color w:val="0070C0"/>
          <w:sz w:val="24"/>
          <w:lang w:val="mn-MN"/>
        </w:rPr>
        <w:t>Type here</w:t>
      </w:r>
    </w:p>
    <w:p w14:paraId="7BAABA33" w14:textId="77777777" w:rsidR="00784DF4" w:rsidRPr="00D161A8" w:rsidRDefault="00784DF4" w:rsidP="00D1325D">
      <w:pPr>
        <w:widowControl/>
        <w:wordWrap/>
        <w:autoSpaceDE/>
        <w:autoSpaceDN/>
        <w:rPr>
          <w:rFonts w:ascii="Times New Roman"/>
          <w:sz w:val="24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01"/>
        <w:gridCol w:w="2557"/>
      </w:tblGrid>
      <w:tr w:rsidR="00784DF4" w:rsidRPr="00D161A8" w14:paraId="660AB66F" w14:textId="77777777" w:rsidTr="00D33EEA">
        <w:trPr>
          <w:trHeight w:val="383"/>
        </w:trPr>
        <w:tc>
          <w:tcPr>
            <w:tcW w:w="846" w:type="dxa"/>
            <w:shd w:val="clear" w:color="auto" w:fill="F2F2F2"/>
            <w:vAlign w:val="center"/>
          </w:tcPr>
          <w:p w14:paraId="5FB62CC3" w14:textId="3C228FE0" w:rsidR="00784DF4" w:rsidRPr="00D161A8" w:rsidRDefault="00B93CEB" w:rsidP="00026F7F">
            <w:pPr>
              <w:wordWrap/>
              <w:snapToGrid w:val="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D161A8">
              <w:rPr>
                <w:rFonts w:ascii="Times New Roman"/>
                <w:b/>
                <w:sz w:val="24"/>
                <w:lang w:val="mn-MN"/>
              </w:rPr>
              <w:t>No.</w:t>
            </w:r>
          </w:p>
        </w:tc>
        <w:tc>
          <w:tcPr>
            <w:tcW w:w="5601" w:type="dxa"/>
            <w:shd w:val="clear" w:color="auto" w:fill="F2F2F2"/>
            <w:vAlign w:val="center"/>
          </w:tcPr>
          <w:p w14:paraId="6AE026F4" w14:textId="77777777" w:rsidR="00784DF4" w:rsidRPr="00D161A8" w:rsidRDefault="00784DF4" w:rsidP="00026F7F">
            <w:pPr>
              <w:wordWrap/>
              <w:snapToGrid w:val="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D161A8">
              <w:rPr>
                <w:rFonts w:ascii="Times New Roman"/>
                <w:b/>
                <w:sz w:val="24"/>
                <w:lang w:val="mn-MN"/>
              </w:rPr>
              <w:t>Project Title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15868E38" w14:textId="7EABB012" w:rsidR="00256DA8" w:rsidRPr="00D161A8" w:rsidRDefault="00256DA8" w:rsidP="00026F7F">
            <w:pPr>
              <w:wordWrap/>
              <w:snapToGrid w:val="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D161A8">
              <w:rPr>
                <w:rFonts w:ascii="Times New Roman"/>
                <w:b/>
                <w:sz w:val="24"/>
                <w:lang w:val="mn-MN"/>
              </w:rPr>
              <w:t>Institution</w:t>
            </w:r>
          </w:p>
        </w:tc>
      </w:tr>
      <w:tr w:rsidR="00784DF4" w:rsidRPr="00D161A8" w14:paraId="087C7495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4405B417" w14:textId="1F89A5D5" w:rsidR="00784DF4" w:rsidRPr="00D161A8" w:rsidRDefault="00784DF4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1</w:t>
            </w:r>
          </w:p>
        </w:tc>
        <w:tc>
          <w:tcPr>
            <w:tcW w:w="5601" w:type="dxa"/>
            <w:vAlign w:val="center"/>
          </w:tcPr>
          <w:p w14:paraId="29DAA22F" w14:textId="0F37EB35" w:rsidR="00784DF4" w:rsidRPr="00D161A8" w:rsidRDefault="00B93CEB" w:rsidP="00026F7F">
            <w:pPr>
              <w:wordWrap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color w:val="0070C0"/>
                <w:sz w:val="24"/>
                <w:lang w:val="mn-MN"/>
              </w:rPr>
              <w:t>Type here</w:t>
            </w:r>
          </w:p>
        </w:tc>
        <w:tc>
          <w:tcPr>
            <w:tcW w:w="2557" w:type="dxa"/>
            <w:vAlign w:val="center"/>
          </w:tcPr>
          <w:p w14:paraId="438CB805" w14:textId="6F4713C3" w:rsidR="00784DF4" w:rsidRPr="00D161A8" w:rsidRDefault="00B93CEB" w:rsidP="00026F7F">
            <w:pPr>
              <w:wordWrap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color w:val="0070C0"/>
                <w:sz w:val="24"/>
                <w:lang w:val="mn-MN"/>
              </w:rPr>
              <w:t>Type here</w:t>
            </w:r>
          </w:p>
        </w:tc>
      </w:tr>
      <w:tr w:rsidR="00784DF4" w:rsidRPr="00D161A8" w14:paraId="6B28803E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299126A9" w14:textId="77777777" w:rsidR="00784DF4" w:rsidRPr="00D161A8" w:rsidRDefault="00784DF4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2</w:t>
            </w:r>
          </w:p>
        </w:tc>
        <w:tc>
          <w:tcPr>
            <w:tcW w:w="5601" w:type="dxa"/>
            <w:vAlign w:val="center"/>
          </w:tcPr>
          <w:p w14:paraId="4084F384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477EEBCA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784DF4" w:rsidRPr="00D161A8" w14:paraId="44096B16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0BCCBEE4" w14:textId="77777777" w:rsidR="00784DF4" w:rsidRPr="00D161A8" w:rsidRDefault="00784DF4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3</w:t>
            </w:r>
          </w:p>
        </w:tc>
        <w:tc>
          <w:tcPr>
            <w:tcW w:w="5601" w:type="dxa"/>
            <w:vAlign w:val="center"/>
          </w:tcPr>
          <w:p w14:paraId="48C3E7C0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1E9E9010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784DF4" w:rsidRPr="00D161A8" w14:paraId="52B43AF8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385E0A74" w14:textId="77777777" w:rsidR="00784DF4" w:rsidRPr="00D161A8" w:rsidRDefault="00784DF4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4</w:t>
            </w:r>
          </w:p>
        </w:tc>
        <w:tc>
          <w:tcPr>
            <w:tcW w:w="5601" w:type="dxa"/>
            <w:vAlign w:val="center"/>
          </w:tcPr>
          <w:p w14:paraId="0AC3C75B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13C39EEA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784DF4" w:rsidRPr="00D161A8" w14:paraId="023BF71E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67470C44" w14:textId="77777777" w:rsidR="00784DF4" w:rsidRPr="00D161A8" w:rsidRDefault="00784DF4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5</w:t>
            </w:r>
          </w:p>
        </w:tc>
        <w:tc>
          <w:tcPr>
            <w:tcW w:w="5601" w:type="dxa"/>
            <w:vAlign w:val="center"/>
          </w:tcPr>
          <w:p w14:paraId="2BAE742E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5EABDCA1" w14:textId="77777777" w:rsidR="00784DF4" w:rsidRPr="00D161A8" w:rsidRDefault="00784DF4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E36781" w:rsidRPr="00D161A8" w14:paraId="2275CD3D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1F71C9C8" w14:textId="06CF4E52" w:rsidR="00E36781" w:rsidRPr="00D161A8" w:rsidRDefault="00E36781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 w:hint="eastAsia"/>
                <w:sz w:val="24"/>
                <w:lang w:val="mn-MN"/>
              </w:rPr>
              <w:t>6</w:t>
            </w:r>
          </w:p>
        </w:tc>
        <w:tc>
          <w:tcPr>
            <w:tcW w:w="5601" w:type="dxa"/>
            <w:vAlign w:val="center"/>
          </w:tcPr>
          <w:p w14:paraId="6B56D04D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7C820138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E36781" w:rsidRPr="00D161A8" w14:paraId="6EF56232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482633C3" w14:textId="59FC5630" w:rsidR="00E36781" w:rsidRPr="00D161A8" w:rsidRDefault="00E36781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 w:hint="eastAsia"/>
                <w:sz w:val="24"/>
                <w:lang w:val="mn-MN"/>
              </w:rPr>
              <w:t>7</w:t>
            </w:r>
          </w:p>
        </w:tc>
        <w:tc>
          <w:tcPr>
            <w:tcW w:w="5601" w:type="dxa"/>
            <w:vAlign w:val="center"/>
          </w:tcPr>
          <w:p w14:paraId="7C9C9062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1D5C09EC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E36781" w:rsidRPr="00D161A8" w14:paraId="65438358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5F22D99A" w14:textId="40834455" w:rsidR="00E36781" w:rsidRPr="00D161A8" w:rsidRDefault="00E36781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 w:hint="eastAsia"/>
                <w:sz w:val="24"/>
                <w:lang w:val="mn-MN"/>
              </w:rPr>
              <w:t>8</w:t>
            </w:r>
          </w:p>
        </w:tc>
        <w:tc>
          <w:tcPr>
            <w:tcW w:w="5601" w:type="dxa"/>
            <w:vAlign w:val="center"/>
          </w:tcPr>
          <w:p w14:paraId="5702DE6F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241C1AF9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E36781" w:rsidRPr="00D161A8" w14:paraId="3453843F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30B156DF" w14:textId="06E14301" w:rsidR="00E36781" w:rsidRPr="00D161A8" w:rsidRDefault="00E36781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 w:hint="eastAsia"/>
                <w:sz w:val="24"/>
                <w:lang w:val="mn-MN"/>
              </w:rPr>
              <w:t>9</w:t>
            </w:r>
          </w:p>
        </w:tc>
        <w:tc>
          <w:tcPr>
            <w:tcW w:w="5601" w:type="dxa"/>
            <w:vAlign w:val="center"/>
          </w:tcPr>
          <w:p w14:paraId="1E5E6F86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27E9183C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E36781" w:rsidRPr="00D161A8" w14:paraId="412014EB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15B75EC4" w14:textId="0AD433D7" w:rsidR="00E36781" w:rsidRPr="00D161A8" w:rsidRDefault="00E36781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 w:hint="eastAsia"/>
                <w:sz w:val="24"/>
                <w:lang w:val="mn-MN"/>
              </w:rPr>
              <w:t>10</w:t>
            </w:r>
          </w:p>
        </w:tc>
        <w:tc>
          <w:tcPr>
            <w:tcW w:w="5601" w:type="dxa"/>
            <w:vAlign w:val="center"/>
          </w:tcPr>
          <w:p w14:paraId="36BB414C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48C4CE03" w14:textId="77777777" w:rsidR="00E36781" w:rsidRPr="00D161A8" w:rsidRDefault="00E36781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  <w:tr w:rsidR="00B93CEB" w:rsidRPr="00D161A8" w14:paraId="3196103B" w14:textId="77777777" w:rsidTr="00E36781">
        <w:trPr>
          <w:trHeight w:val="567"/>
        </w:trPr>
        <w:tc>
          <w:tcPr>
            <w:tcW w:w="846" w:type="dxa"/>
            <w:vAlign w:val="center"/>
          </w:tcPr>
          <w:p w14:paraId="5183D938" w14:textId="14F65F91" w:rsidR="00B93CEB" w:rsidRPr="00D161A8" w:rsidRDefault="00D1325D" w:rsidP="00026F7F">
            <w:pPr>
              <w:wordWrap/>
              <w:jc w:val="center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cont.</w:t>
            </w:r>
          </w:p>
        </w:tc>
        <w:tc>
          <w:tcPr>
            <w:tcW w:w="5601" w:type="dxa"/>
            <w:vAlign w:val="center"/>
          </w:tcPr>
          <w:p w14:paraId="4A311056" w14:textId="77777777" w:rsidR="00B93CEB" w:rsidRPr="00D161A8" w:rsidRDefault="00B93CEB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557" w:type="dxa"/>
            <w:vAlign w:val="center"/>
          </w:tcPr>
          <w:p w14:paraId="574C9FAA" w14:textId="77777777" w:rsidR="00B93CEB" w:rsidRPr="00D161A8" w:rsidRDefault="00B93CEB" w:rsidP="00026F7F">
            <w:pPr>
              <w:wordWrap/>
              <w:rPr>
                <w:rFonts w:ascii="Times New Roman"/>
                <w:sz w:val="24"/>
                <w:lang w:val="mn-MN"/>
              </w:rPr>
            </w:pPr>
          </w:p>
        </w:tc>
      </w:tr>
    </w:tbl>
    <w:p w14:paraId="28F1059A" w14:textId="77777777" w:rsidR="00784DF4" w:rsidRPr="00D161A8" w:rsidRDefault="00784DF4" w:rsidP="00D1325D">
      <w:pPr>
        <w:pStyle w:val="ListParagraph"/>
        <w:wordWrap/>
        <w:ind w:leftChars="0" w:left="0"/>
        <w:rPr>
          <w:rFonts w:ascii="Times New Roman"/>
          <w:sz w:val="24"/>
          <w:lang w:val="mn-MN"/>
        </w:rPr>
      </w:pPr>
    </w:p>
    <w:p w14:paraId="2A6F3BF7" w14:textId="77777777" w:rsidR="00B93CEB" w:rsidRPr="00D161A8" w:rsidRDefault="00B93CE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1D84D47F" w14:textId="1D219561" w:rsidR="00784DF4" w:rsidRPr="00D161A8" w:rsidRDefault="00285365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The proposals listed above are submitted for review and approval as </w:t>
      </w:r>
      <w:r w:rsidR="00784DF4"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>202</w:t>
      </w:r>
      <w:r w:rsidR="00DC65DD"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>3</w:t>
      </w:r>
      <w:r w:rsidR="00784DF4"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>/2</w:t>
      </w:r>
      <w:r w:rsidR="00DC65DD"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>4</w:t>
      </w:r>
      <w:r w:rsidR="00784DF4"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 xml:space="preserve"> KSP</w:t>
      </w:r>
      <w:r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 xml:space="preserve"> projects</w:t>
      </w:r>
      <w:r w:rsidR="00784DF4" w:rsidRPr="00D161A8"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  <w:t xml:space="preserve">. </w:t>
      </w:r>
    </w:p>
    <w:p w14:paraId="7E1E1A58" w14:textId="77777777" w:rsidR="00B93CEB" w:rsidRPr="00D161A8" w:rsidRDefault="00B93CEB" w:rsidP="00D1325D">
      <w:pPr>
        <w:pStyle w:val="ListParagraph"/>
        <w:wordWrap/>
        <w:ind w:leftChars="0" w:left="0"/>
        <w:rPr>
          <w:rFonts w:ascii="Times New Roman"/>
          <w:sz w:val="24"/>
          <w:lang w:val="mn-MN"/>
        </w:rPr>
      </w:pPr>
    </w:p>
    <w:p w14:paraId="63E5B07B" w14:textId="77777777" w:rsidR="00B93CEB" w:rsidRPr="00D161A8" w:rsidRDefault="00B93CEB" w:rsidP="00D1325D">
      <w:pPr>
        <w:pStyle w:val="ListParagraph"/>
        <w:wordWrap/>
        <w:ind w:leftChars="0" w:left="0"/>
        <w:rPr>
          <w:rFonts w:ascii="Times New Roman"/>
          <w:sz w:val="24"/>
          <w:lang w:val="mn-MN"/>
        </w:rPr>
      </w:pPr>
    </w:p>
    <w:p w14:paraId="70713D11" w14:textId="54626681" w:rsidR="00784DF4" w:rsidRPr="00D161A8" w:rsidRDefault="00784DF4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hAnsi="Times New Roman" w:cs="Times New Roman"/>
          <w:sz w:val="24"/>
          <w:szCs w:val="24"/>
          <w:lang w:val="mn-MN"/>
        </w:rPr>
        <w:t xml:space="preserve">Date: </w:t>
      </w:r>
      <w:r w:rsidRPr="00D161A8">
        <w:rPr>
          <w:rFonts w:ascii="Times New Roman" w:hAnsi="Times New Roman" w:cs="Times New Roman"/>
          <w:color w:val="0070C0"/>
          <w:sz w:val="24"/>
          <w:szCs w:val="24"/>
          <w:lang w:val="mn-MN"/>
        </w:rPr>
        <w:t>MM/DD</w:t>
      </w:r>
      <w:r w:rsidRPr="00D161A8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/</w:t>
      </w:r>
      <w:r w:rsidR="00220222" w:rsidRPr="00D161A8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2021</w:t>
      </w:r>
    </w:p>
    <w:p w14:paraId="1AC6AA4C" w14:textId="77777777" w:rsidR="00EE2E36" w:rsidRPr="00D161A8" w:rsidRDefault="00EE2E36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Name: </w:t>
      </w: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21A6BC94" w14:textId="056BCE17" w:rsidR="00784DF4" w:rsidRPr="00D161A8" w:rsidRDefault="00256DA8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hAnsi="Times New Roman" w:cs="Times New Roman"/>
          <w:sz w:val="24"/>
          <w:szCs w:val="24"/>
          <w:lang w:val="mn-MN"/>
        </w:rPr>
        <w:t>Designation</w:t>
      </w:r>
      <w:r w:rsidR="00784DF4" w:rsidRPr="00D161A8">
        <w:rPr>
          <w:rFonts w:ascii="Times New Roman" w:hAnsi="Times New Roman" w:cs="Times New Roman"/>
          <w:sz w:val="24"/>
          <w:szCs w:val="24"/>
          <w:lang w:val="mn-MN"/>
        </w:rPr>
        <w:t xml:space="preserve">: </w:t>
      </w:r>
      <w:r w:rsidR="00B93CEB" w:rsidRPr="00D161A8">
        <w:rPr>
          <w:rFonts w:ascii="Times New Roman" w:hAnsi="Times New Roman" w:cs="Times New Roman"/>
          <w:color w:val="0070C0"/>
          <w:sz w:val="24"/>
          <w:szCs w:val="24"/>
          <w:lang w:val="mn-MN"/>
        </w:rPr>
        <w:t>Type here</w:t>
      </w:r>
    </w:p>
    <w:p w14:paraId="4CCE7D64" w14:textId="77777777" w:rsidR="00EE2E36" w:rsidRPr="00D161A8" w:rsidRDefault="00EE2E36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0780FF39" w14:textId="77777777" w:rsidR="00EE2E36" w:rsidRPr="00D161A8" w:rsidRDefault="00EE2E36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2F91CD62" w14:textId="79179D47" w:rsidR="00EE2E36" w:rsidRPr="00D161A8" w:rsidRDefault="00784DF4" w:rsidP="00D33EEA">
      <w:pPr>
        <w:pStyle w:val="a"/>
        <w:wordWrap/>
        <w:spacing w:line="240" w:lineRule="auto"/>
        <w:ind w:leftChars="500" w:left="1000"/>
        <w:rPr>
          <w:rFonts w:ascii="Times New Roman"/>
          <w:lang w:val="mn-MN"/>
        </w:rPr>
      </w:pPr>
      <w:r w:rsidRPr="00D161A8">
        <w:rPr>
          <w:rFonts w:ascii="Times New Roman" w:hAnsi="Times New Roman"/>
          <w:sz w:val="24"/>
          <w:szCs w:val="24"/>
          <w:lang w:val="mn-MN"/>
        </w:rPr>
        <w:t>Signature: ___________________</w:t>
      </w:r>
    </w:p>
    <w:p w14:paraId="05EC0469" w14:textId="7B55ECAA" w:rsidR="00D1325D" w:rsidRPr="00D161A8" w:rsidRDefault="00B93CEB" w:rsidP="00D1325D">
      <w:pPr>
        <w:widowControl/>
        <w:wordWrap/>
        <w:autoSpaceDE/>
        <w:autoSpaceDN/>
        <w:rPr>
          <w:rFonts w:ascii="Times New Roman"/>
          <w:kern w:val="0"/>
          <w:sz w:val="36"/>
          <w:szCs w:val="36"/>
          <w:lang w:val="mn-MN"/>
        </w:rPr>
        <w:sectPr w:rsidR="00D1325D" w:rsidRPr="00D161A8" w:rsidSect="00073CA3">
          <w:footerReference w:type="default" r:id="rId8"/>
          <w:pgSz w:w="11906" w:h="16838"/>
          <w:pgMar w:top="1701" w:right="1440" w:bottom="1440" w:left="1440" w:header="851" w:footer="992" w:gutter="0"/>
          <w:pgNumType w:start="1"/>
          <w:cols w:space="425"/>
          <w:docGrid w:linePitch="360"/>
        </w:sectPr>
      </w:pPr>
      <w:r w:rsidRPr="00D161A8">
        <w:rPr>
          <w:rFonts w:ascii="Times New Roman"/>
          <w:kern w:val="0"/>
          <w:sz w:val="36"/>
          <w:szCs w:val="36"/>
          <w:lang w:val="mn-M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743971" w:rsidRPr="00D161A8" w14:paraId="32B7D070" w14:textId="77777777" w:rsidTr="00116DF5">
        <w:trPr>
          <w:trHeight w:val="87"/>
        </w:trPr>
        <w:tc>
          <w:tcPr>
            <w:tcW w:w="4513" w:type="dxa"/>
            <w:shd w:val="clear" w:color="auto" w:fill="auto"/>
            <w:vAlign w:val="center"/>
          </w:tcPr>
          <w:p w14:paraId="1D32768C" w14:textId="6EB48BB2" w:rsidR="00743971" w:rsidRPr="00D161A8" w:rsidRDefault="00743971" w:rsidP="00116DF5">
            <w:pPr>
              <w:pStyle w:val="Header"/>
              <w:tabs>
                <w:tab w:val="clear" w:pos="9026"/>
                <w:tab w:val="left" w:pos="5600"/>
                <w:tab w:val="left" w:pos="6400"/>
              </w:tabs>
              <w:wordWrap/>
              <w:contextualSpacing/>
              <w:jc w:val="left"/>
              <w:rPr>
                <w:rFonts w:ascii="Times New Roman"/>
                <w:b/>
                <w:bCs/>
                <w:sz w:val="36"/>
                <w:szCs w:val="28"/>
                <w:lang w:val="mn-MN"/>
              </w:rPr>
            </w:pPr>
            <w:r w:rsidRPr="00D161A8">
              <w:rPr>
                <w:rFonts w:ascii="Times New Roman"/>
                <w:i/>
                <w:szCs w:val="20"/>
                <w:lang w:val="mn-MN"/>
              </w:rPr>
              <w:lastRenderedPageBreak/>
              <w:t>(Form 2) Project Proposal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3FAAC7C" w14:textId="40C4B910" w:rsidR="00743971" w:rsidRPr="00D161A8" w:rsidRDefault="00743971" w:rsidP="00BF3AFE">
            <w:pPr>
              <w:pStyle w:val="Header"/>
              <w:tabs>
                <w:tab w:val="clear" w:pos="9026"/>
                <w:tab w:val="left" w:pos="5600"/>
                <w:tab w:val="left" w:pos="6400"/>
              </w:tabs>
              <w:wordWrap/>
              <w:contextualSpacing/>
              <w:jc w:val="right"/>
              <w:rPr>
                <w:rFonts w:ascii="Times New Roman"/>
                <w:b/>
                <w:bCs/>
                <w:sz w:val="36"/>
                <w:szCs w:val="28"/>
                <w:lang w:val="mn-MN"/>
              </w:rPr>
            </w:pPr>
            <w:r w:rsidRPr="00D161A8">
              <w:rPr>
                <w:rFonts w:ascii="Times New Roman"/>
                <w:i/>
                <w:szCs w:val="20"/>
                <w:lang w:val="mn-MN"/>
              </w:rPr>
              <w:t>ODA Recipient countries</w:t>
            </w:r>
          </w:p>
        </w:tc>
      </w:tr>
    </w:tbl>
    <w:p w14:paraId="4B7E9829" w14:textId="77777777" w:rsidR="00026F7F" w:rsidRPr="00D161A8" w:rsidRDefault="00026F7F" w:rsidP="00026F7F">
      <w:pPr>
        <w:pStyle w:val="Header"/>
        <w:jc w:val="right"/>
        <w:rPr>
          <w:rFonts w:ascii="Times New Roman"/>
          <w:lang w:val="mn-MN"/>
        </w:rPr>
      </w:pPr>
    </w:p>
    <w:p w14:paraId="3803D427" w14:textId="77777777" w:rsidR="00B93CEB" w:rsidRPr="00D161A8" w:rsidRDefault="00B93CEB" w:rsidP="00026F7F">
      <w:pPr>
        <w:wordWrap/>
        <w:textAlignment w:val="baseline"/>
        <w:rPr>
          <w:rFonts w:ascii="Times New Roman" w:eastAsia="휴먼명조"/>
          <w:kern w:val="0"/>
          <w:sz w:val="44"/>
          <w:szCs w:val="44"/>
          <w:lang w:val="mn-MN"/>
        </w:rPr>
      </w:pPr>
    </w:p>
    <w:p w14:paraId="4C507475" w14:textId="0F42DE3E" w:rsidR="00220222" w:rsidRPr="00D161A8" w:rsidRDefault="00220222" w:rsidP="00D33EEA">
      <w:pPr>
        <w:widowControl/>
        <w:wordWrap/>
        <w:autoSpaceDE/>
        <w:autoSpaceDN/>
        <w:rPr>
          <w:rFonts w:ascii="Times New Roman"/>
          <w:sz w:val="44"/>
          <w:szCs w:val="44"/>
          <w:lang w:val="mn-MN"/>
        </w:rPr>
      </w:pPr>
      <w:r w:rsidRPr="00D161A8">
        <w:rPr>
          <w:rFonts w:ascii="Times New Roman"/>
          <w:b/>
          <w:sz w:val="44"/>
          <w:szCs w:val="44"/>
          <w:lang w:val="mn-MN"/>
        </w:rPr>
        <w:t>2023/24 Knowledge Sharing Program (KSP)</w:t>
      </w:r>
    </w:p>
    <w:p w14:paraId="45908CC9" w14:textId="77777777" w:rsidR="00220222" w:rsidRPr="00D161A8" w:rsidRDefault="00220222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44"/>
          <w:szCs w:val="4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44"/>
          <w:szCs w:val="44"/>
          <w:lang w:val="mn-MN"/>
        </w:rPr>
        <w:t>Project Proposal</w:t>
      </w:r>
    </w:p>
    <w:p w14:paraId="5575E485" w14:textId="77777777" w:rsidR="00220222" w:rsidRPr="00D161A8" w:rsidRDefault="00220222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1F497D" w:themeColor="text2"/>
          <w:sz w:val="44"/>
          <w:szCs w:val="44"/>
          <w:lang w:val="mn-M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540D43" w:rsidRPr="00D161A8" w14:paraId="5A7657A4" w14:textId="77777777" w:rsidTr="002768F0">
        <w:tc>
          <w:tcPr>
            <w:tcW w:w="4502" w:type="dxa"/>
            <w:vAlign w:val="center"/>
          </w:tcPr>
          <w:p w14:paraId="55B2EB1C" w14:textId="77777777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i/>
                <w:color w:val="7F7F7F" w:themeColor="text1" w:themeTint="80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  <w:t>Project title</w:t>
            </w:r>
          </w:p>
          <w:p w14:paraId="1CF1CA59" w14:textId="77777777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i/>
                <w:color w:val="7F7F7F" w:themeColor="text1" w:themeTint="80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i/>
                <w:color w:val="595959" w:themeColor="text1" w:themeTint="A6"/>
                <w:sz w:val="24"/>
                <w:szCs w:val="24"/>
                <w:lang w:val="mn-MN"/>
              </w:rPr>
              <w:t xml:space="preserve">Reference the country and indicate the main purpose/impact of this project. </w:t>
            </w:r>
          </w:p>
          <w:p w14:paraId="2DDB5CAF" w14:textId="02EC8164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i/>
                <w:color w:val="7F7F7F" w:themeColor="text1" w:themeTint="80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i/>
                <w:color w:val="595959" w:themeColor="text1" w:themeTint="A6"/>
                <w:sz w:val="24"/>
                <w:szCs w:val="24"/>
                <w:lang w:val="mn-MN"/>
              </w:rPr>
              <w:t>Avoid generic titles (e.g. Sustainable Development in Country).</w:t>
            </w:r>
          </w:p>
        </w:tc>
        <w:tc>
          <w:tcPr>
            <w:tcW w:w="4502" w:type="dxa"/>
            <w:vAlign w:val="center"/>
          </w:tcPr>
          <w:p w14:paraId="537F6C9B" w14:textId="43D70556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1F497D" w:themeColor="text2"/>
                <w:sz w:val="44"/>
                <w:szCs w:val="4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540D43" w:rsidRPr="00D161A8" w14:paraId="2A3BD09F" w14:textId="77777777" w:rsidTr="002768F0">
        <w:tc>
          <w:tcPr>
            <w:tcW w:w="4502" w:type="dxa"/>
            <w:vAlign w:val="center"/>
          </w:tcPr>
          <w:p w14:paraId="36B525EA" w14:textId="77777777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  <w:t>Country</w:t>
            </w:r>
          </w:p>
          <w:p w14:paraId="090D068C" w14:textId="5E7C600B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i/>
                <w:color w:val="595959" w:themeColor="text1" w:themeTint="A6"/>
                <w:sz w:val="24"/>
                <w:szCs w:val="24"/>
                <w:lang w:val="mn-MN"/>
              </w:rPr>
              <w:t>Indicate the official country name.</w:t>
            </w:r>
          </w:p>
        </w:tc>
        <w:tc>
          <w:tcPr>
            <w:tcW w:w="4502" w:type="dxa"/>
            <w:vAlign w:val="center"/>
          </w:tcPr>
          <w:p w14:paraId="53C0E5C6" w14:textId="324840FD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1F497D" w:themeColor="text2"/>
                <w:sz w:val="44"/>
                <w:szCs w:val="4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540D43" w:rsidRPr="00D161A8" w14:paraId="2258CB68" w14:textId="77777777" w:rsidTr="002768F0">
        <w:tc>
          <w:tcPr>
            <w:tcW w:w="4502" w:type="dxa"/>
            <w:vAlign w:val="center"/>
          </w:tcPr>
          <w:p w14:paraId="38960921" w14:textId="77777777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  <w:t>Institution</w:t>
            </w:r>
          </w:p>
          <w:p w14:paraId="00E23909" w14:textId="77777777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i/>
                <w:color w:val="595959" w:themeColor="text1" w:themeTint="A6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i/>
                <w:color w:val="595959" w:themeColor="text1" w:themeTint="A6"/>
                <w:sz w:val="24"/>
                <w:szCs w:val="24"/>
                <w:lang w:val="mn-MN"/>
              </w:rPr>
              <w:t>Indicate the full legal name (e.g. Ministry of Economy and Finance).</w:t>
            </w:r>
          </w:p>
          <w:p w14:paraId="53BF289F" w14:textId="01B2CAAA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1F497D" w:themeColor="text2"/>
                <w:sz w:val="44"/>
                <w:szCs w:val="4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i/>
                <w:color w:val="595959" w:themeColor="text1" w:themeTint="A6"/>
                <w:sz w:val="24"/>
                <w:szCs w:val="24"/>
                <w:lang w:val="mn-MN"/>
              </w:rPr>
              <w:t>If your institution is a government-affiliated organization, indicate both the organization name and the supervising authority.</w:t>
            </w:r>
          </w:p>
        </w:tc>
        <w:tc>
          <w:tcPr>
            <w:tcW w:w="4502" w:type="dxa"/>
            <w:vAlign w:val="center"/>
          </w:tcPr>
          <w:p w14:paraId="678632D4" w14:textId="59C4855A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1F497D" w:themeColor="text2"/>
                <w:sz w:val="44"/>
                <w:szCs w:val="4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540D43" w:rsidRPr="00D161A8" w14:paraId="1F77E6C6" w14:textId="77777777" w:rsidTr="002768F0">
        <w:tc>
          <w:tcPr>
            <w:tcW w:w="4502" w:type="dxa"/>
            <w:vAlign w:val="center"/>
          </w:tcPr>
          <w:p w14:paraId="438006D5" w14:textId="633CC19C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1F497D" w:themeColor="text2"/>
                <w:sz w:val="44"/>
                <w:szCs w:val="4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  <w:t>Date of submission</w:t>
            </w:r>
          </w:p>
        </w:tc>
        <w:tc>
          <w:tcPr>
            <w:tcW w:w="4502" w:type="dxa"/>
            <w:vAlign w:val="center"/>
          </w:tcPr>
          <w:p w14:paraId="2193001C" w14:textId="2CDC5770" w:rsidR="00540D43" w:rsidRPr="00D161A8" w:rsidRDefault="00540D43" w:rsidP="002768F0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b/>
                <w:color w:val="1F497D" w:themeColor="text2"/>
                <w:sz w:val="44"/>
                <w:szCs w:val="4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MM/DD</w:t>
            </w: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/2021</w:t>
            </w:r>
          </w:p>
        </w:tc>
      </w:tr>
    </w:tbl>
    <w:p w14:paraId="6FB89501" w14:textId="77777777" w:rsidR="005B30E9" w:rsidRPr="00D161A8" w:rsidRDefault="005B30E9" w:rsidP="00D1325D">
      <w:pPr>
        <w:widowControl/>
        <w:wordWrap/>
        <w:autoSpaceDE/>
        <w:autoSpaceDN/>
        <w:rPr>
          <w:rFonts w:ascii="Times New Roman"/>
          <w:b/>
          <w:color w:val="1F497D" w:themeColor="text2"/>
          <w:sz w:val="32"/>
          <w:szCs w:val="32"/>
          <w:lang w:val="mn-MN"/>
        </w:rPr>
      </w:pPr>
    </w:p>
    <w:p w14:paraId="6D409F42" w14:textId="76ABF05B" w:rsidR="005A6DBA" w:rsidRPr="00D161A8" w:rsidRDefault="005A6DBA" w:rsidP="00D1325D">
      <w:pPr>
        <w:widowControl/>
        <w:wordWrap/>
        <w:autoSpaceDE/>
        <w:autoSpaceDN/>
        <w:rPr>
          <w:rFonts w:ascii="Times New Roman" w:eastAsia="함초롬바탕"/>
          <w:b/>
          <w:i/>
          <w:sz w:val="24"/>
          <w:lang w:val="mn-MN"/>
        </w:rPr>
      </w:pPr>
      <w:r w:rsidRPr="00D161A8">
        <w:rPr>
          <w:rFonts w:ascii="Times New Roman" w:hint="eastAsia"/>
          <w:b/>
          <w:i/>
          <w:sz w:val="24"/>
          <w:lang w:val="mn-MN"/>
        </w:rPr>
        <w:t>Note</w:t>
      </w:r>
      <w:r w:rsidRPr="00D161A8">
        <w:rPr>
          <w:rFonts w:ascii="Times New Roman"/>
          <w:b/>
          <w:i/>
          <w:sz w:val="24"/>
          <w:vertAlign w:val="superscript"/>
          <w:lang w:val="mn-MN"/>
        </w:rPr>
        <w:t>1</w:t>
      </w:r>
      <w:r w:rsidRPr="00D161A8">
        <w:rPr>
          <w:rFonts w:ascii="Times New Roman" w:hint="eastAsia"/>
          <w:b/>
          <w:i/>
          <w:sz w:val="24"/>
          <w:lang w:val="mn-MN"/>
        </w:rPr>
        <w:t xml:space="preserve">: </w:t>
      </w:r>
      <w:r w:rsidRPr="00D161A8">
        <w:rPr>
          <w:rFonts w:ascii="Times New Roman" w:eastAsia="함초롬바탕"/>
          <w:b/>
          <w:i/>
          <w:sz w:val="24"/>
          <w:lang w:val="mn-MN"/>
        </w:rPr>
        <w:t xml:space="preserve">MOEF will favorably consider projects promoting </w:t>
      </w:r>
      <w:r w:rsidRPr="00D161A8">
        <w:rPr>
          <w:rFonts w:ascii="Times New Roman" w:eastAsia="함초롬바탕"/>
          <w:b/>
          <w:bCs/>
          <w:i/>
          <w:sz w:val="24"/>
          <w:u w:val="single"/>
          <w:lang w:val="mn-MN"/>
        </w:rPr>
        <w:t>low-carbon and digital economies, infrastructure and systems</w:t>
      </w:r>
      <w:r w:rsidRPr="00D161A8">
        <w:rPr>
          <w:rFonts w:ascii="Times New Roman" w:eastAsia="함초롬바탕"/>
          <w:b/>
          <w:i/>
          <w:sz w:val="24"/>
          <w:lang w:val="mn-MN"/>
        </w:rPr>
        <w:t xml:space="preserve">, and </w:t>
      </w:r>
      <w:r w:rsidRPr="00D161A8">
        <w:rPr>
          <w:rFonts w:ascii="Times New Roman" w:eastAsia="함초롬바탕"/>
          <w:b/>
          <w:bCs/>
          <w:i/>
          <w:sz w:val="24"/>
          <w:u w:val="single"/>
          <w:lang w:val="mn-MN"/>
        </w:rPr>
        <w:t>resilient health systems</w:t>
      </w:r>
      <w:r w:rsidRPr="00D161A8">
        <w:rPr>
          <w:rFonts w:ascii="Times New Roman" w:eastAsia="함초롬바탕"/>
          <w:b/>
          <w:i/>
          <w:sz w:val="24"/>
          <w:lang w:val="mn-MN"/>
        </w:rPr>
        <w:t>. Such priority is in line with the Korean New Deal national strategy, which supports green and digital transformation and stronger social safety nets.</w:t>
      </w:r>
    </w:p>
    <w:p w14:paraId="75486DDF" w14:textId="77777777" w:rsidR="005A6DBA" w:rsidRPr="00D161A8" w:rsidRDefault="005A6DBA" w:rsidP="00D1325D">
      <w:pPr>
        <w:widowControl/>
        <w:wordWrap/>
        <w:autoSpaceDE/>
        <w:autoSpaceDN/>
        <w:rPr>
          <w:rFonts w:ascii="Times New Roman"/>
          <w:b/>
          <w:color w:val="1F497D" w:themeColor="text2"/>
          <w:sz w:val="32"/>
          <w:szCs w:val="32"/>
          <w:lang w:val="mn-MN"/>
        </w:rPr>
      </w:pPr>
    </w:p>
    <w:p w14:paraId="17393A3B" w14:textId="3D30C613" w:rsidR="005B30E9" w:rsidRPr="00D161A8" w:rsidRDefault="00270F44" w:rsidP="00D33EEA">
      <w:pPr>
        <w:pStyle w:val="a"/>
        <w:wordWrap/>
        <w:spacing w:line="240" w:lineRule="auto"/>
        <w:rPr>
          <w:rFonts w:ascii="Times New Roman"/>
          <w:b/>
          <w:i/>
          <w:iCs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Note</w:t>
      </w:r>
      <w:r w:rsidR="005A6DBA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vertAlign w:val="superscript"/>
          <w:lang w:val="mn-MN"/>
        </w:rPr>
        <w:t>2</w:t>
      </w: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: </w:t>
      </w:r>
      <w:r w:rsidR="002124DB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If your </w:t>
      </w:r>
      <w:r w:rsidR="00CC1AD0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institution</w:t>
      </w:r>
      <w:r w:rsidR="002124DB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wish</w:t>
      </w:r>
      <w:r w:rsidR="00FA6EE3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es</w:t>
      </w:r>
      <w:r w:rsidR="002124DB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this proposal to be considered as a 2022-2023 KSP project</w:t>
      </w:r>
      <w:r w:rsidR="00074573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for any matters of high urgency</w:t>
      </w:r>
      <w:r w:rsidR="002124DB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, clearly</w:t>
      </w:r>
      <w:r w:rsidR="007D4036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indicate so </w:t>
      </w:r>
      <w:r w:rsidR="00D27DA8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in </w:t>
      </w: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Part I </w:t>
      </w:r>
      <w:r w:rsidR="00D27DA8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Section 4</w:t>
      </w: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(Other </w:t>
      </w:r>
      <w:r w:rsidR="00CC1AD0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R</w:t>
      </w: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elevant </w:t>
      </w:r>
      <w:r w:rsidR="00CC1AD0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I</w:t>
      </w: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nformation).</w:t>
      </w:r>
      <w:r w:rsidR="00D27DA8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</w:t>
      </w:r>
      <w:r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P</w:t>
      </w:r>
      <w:r w:rsidR="007D4036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rovide sufficient reason, </w:t>
      </w:r>
      <w:r w:rsidR="002124DB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context </w:t>
      </w:r>
      <w:r w:rsidR="007D4036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and supporting</w:t>
      </w:r>
      <w:r w:rsidR="003F06DE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evidence</w:t>
      </w:r>
      <w:r w:rsidR="007D4036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 xml:space="preserve"> </w:t>
      </w:r>
      <w:r w:rsidR="00455782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throughout the document</w:t>
      </w:r>
      <w:r w:rsidR="007D4036" w:rsidRPr="00D161A8">
        <w:rPr>
          <w:rFonts w:ascii="Times New Roman" w:eastAsia="Batang" w:hAnsi="Times New Roman" w:cs="Times New Roman"/>
          <w:b/>
          <w:i/>
          <w:iCs/>
          <w:color w:val="auto"/>
          <w:sz w:val="24"/>
          <w:szCs w:val="24"/>
          <w:lang w:val="mn-MN"/>
        </w:rPr>
        <w:t>.</w:t>
      </w:r>
    </w:p>
    <w:p w14:paraId="20F7DB04" w14:textId="77777777" w:rsidR="00220222" w:rsidRPr="00D161A8" w:rsidRDefault="00220222" w:rsidP="00D1325D">
      <w:pPr>
        <w:widowControl/>
        <w:wordWrap/>
        <w:autoSpaceDE/>
        <w:autoSpaceDN/>
        <w:rPr>
          <w:rFonts w:ascii="Times New Roman"/>
          <w:b/>
          <w:color w:val="1F497D" w:themeColor="text2"/>
          <w:kern w:val="0"/>
          <w:sz w:val="32"/>
          <w:szCs w:val="32"/>
          <w:lang w:val="mn-MN"/>
        </w:rPr>
      </w:pPr>
      <w:r w:rsidRPr="00D161A8">
        <w:rPr>
          <w:rFonts w:ascii="Times New Roman"/>
          <w:b/>
          <w:color w:val="1F497D" w:themeColor="text2"/>
          <w:sz w:val="32"/>
          <w:szCs w:val="32"/>
          <w:lang w:val="mn-MN"/>
        </w:rPr>
        <w:br w:type="page"/>
      </w:r>
    </w:p>
    <w:p w14:paraId="14A76537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hAnsi="Times New Roman" w:cs="Times New Roman"/>
          <w:sz w:val="44"/>
          <w:szCs w:val="44"/>
          <w:lang w:val="mn-MN"/>
        </w:rPr>
      </w:pPr>
    </w:p>
    <w:p w14:paraId="74E2B928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hAnsi="Times New Roman" w:cs="Times New Roman"/>
          <w:sz w:val="44"/>
          <w:szCs w:val="44"/>
          <w:lang w:val="mn-MN"/>
        </w:rPr>
      </w:pPr>
    </w:p>
    <w:p w14:paraId="38E62CFE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hAnsi="Times New Roman" w:cs="Times New Roman"/>
          <w:sz w:val="44"/>
          <w:szCs w:val="44"/>
          <w:lang w:val="mn-MN"/>
        </w:rPr>
      </w:pPr>
    </w:p>
    <w:p w14:paraId="308A48E7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hAnsi="Times New Roman" w:cs="Times New Roman"/>
          <w:sz w:val="44"/>
          <w:szCs w:val="44"/>
          <w:lang w:val="mn-MN"/>
        </w:rPr>
      </w:pPr>
    </w:p>
    <w:p w14:paraId="7158D0AE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hAnsi="Times New Roman" w:cs="Times New Roman"/>
          <w:sz w:val="44"/>
          <w:szCs w:val="44"/>
          <w:lang w:val="mn-MN"/>
        </w:rPr>
      </w:pPr>
    </w:p>
    <w:p w14:paraId="774A9D31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hAnsi="Times New Roman" w:cs="Times New Roman"/>
          <w:sz w:val="44"/>
          <w:szCs w:val="44"/>
          <w:lang w:val="mn-MN"/>
        </w:rPr>
      </w:pPr>
    </w:p>
    <w:p w14:paraId="047D55EB" w14:textId="77777777" w:rsidR="00EE2E36" w:rsidRPr="00D161A8" w:rsidRDefault="00EE2E36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44"/>
          <w:szCs w:val="44"/>
          <w:lang w:val="mn-MN"/>
        </w:rPr>
      </w:pPr>
    </w:p>
    <w:p w14:paraId="51CE432A" w14:textId="0E02E835" w:rsidR="002C59CF" w:rsidRPr="00D161A8" w:rsidRDefault="00B93CEB" w:rsidP="00D33EEA">
      <w:pPr>
        <w:pStyle w:val="a"/>
        <w:wordWrap/>
        <w:spacing w:line="240" w:lineRule="auto"/>
        <w:ind w:rightChars="300" w:right="600"/>
        <w:jc w:val="center"/>
        <w:rPr>
          <w:rFonts w:ascii="Times New Roman" w:eastAsia="Batang" w:hAnsi="Times New Roman" w:cs="Times New Roman"/>
          <w:color w:val="auto"/>
          <w:sz w:val="36"/>
          <w:szCs w:val="4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36"/>
          <w:szCs w:val="44"/>
          <w:lang w:val="mn-MN"/>
        </w:rPr>
        <w:t>T</w:t>
      </w:r>
      <w:r w:rsidR="002C59CF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>his proposal</w:t>
      </w:r>
      <w:r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 xml:space="preserve"> is submitted</w:t>
      </w:r>
      <w:r w:rsidR="002C59CF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 xml:space="preserve"> for</w:t>
      </w:r>
      <w:r w:rsidR="00220222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 xml:space="preserve"> review and approval as a </w:t>
      </w:r>
      <w:r w:rsidR="002C59CF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>202</w:t>
      </w:r>
      <w:r w:rsidR="00720232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>3</w:t>
      </w:r>
      <w:r w:rsidR="002C59CF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>/2</w:t>
      </w:r>
      <w:r w:rsidR="00720232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>4</w:t>
      </w:r>
      <w:r w:rsidR="002C59CF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 xml:space="preserve"> KSP</w:t>
      </w:r>
      <w:r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 xml:space="preserve"> project</w:t>
      </w:r>
      <w:r w:rsidR="002C59CF" w:rsidRPr="00D161A8">
        <w:rPr>
          <w:rFonts w:ascii="Times New Roman" w:eastAsia="Batang" w:hAnsi="Times New Roman" w:cs="Times New Roman"/>
          <w:color w:val="000000" w:themeColor="text1"/>
          <w:sz w:val="36"/>
          <w:szCs w:val="44"/>
          <w:lang w:val="mn-MN"/>
        </w:rPr>
        <w:t>.</w:t>
      </w:r>
    </w:p>
    <w:p w14:paraId="70F38D54" w14:textId="77777777" w:rsidR="002C59CF" w:rsidRPr="00D161A8" w:rsidRDefault="002C59CF" w:rsidP="00D33EEA">
      <w:pPr>
        <w:pStyle w:val="a"/>
        <w:wordWrap/>
        <w:spacing w:line="240" w:lineRule="auto"/>
        <w:ind w:leftChars="300" w:left="600" w:rightChars="300" w:right="600"/>
        <w:jc w:val="center"/>
        <w:rPr>
          <w:rFonts w:ascii="Times New Roman" w:eastAsia="Batang" w:hAnsi="Times New Roman" w:cs="Times New Roman"/>
          <w:color w:val="auto"/>
          <w:sz w:val="32"/>
          <w:szCs w:val="32"/>
          <w:lang w:val="mn-MN"/>
        </w:rPr>
      </w:pPr>
    </w:p>
    <w:p w14:paraId="4A81BF02" w14:textId="77777777" w:rsidR="002C59CF" w:rsidRPr="00D161A8" w:rsidRDefault="002C59CF" w:rsidP="00D1325D">
      <w:pPr>
        <w:pStyle w:val="a"/>
        <w:wordWrap/>
        <w:spacing w:line="240" w:lineRule="auto"/>
        <w:ind w:leftChars="300" w:left="600" w:rightChars="300" w:right="600"/>
        <w:rPr>
          <w:rFonts w:ascii="Times New Roman" w:eastAsia="Batang" w:hAnsi="Times New Roman" w:cs="Times New Roman"/>
          <w:color w:val="auto"/>
          <w:sz w:val="32"/>
          <w:szCs w:val="32"/>
          <w:lang w:val="mn-MN"/>
        </w:rPr>
      </w:pPr>
    </w:p>
    <w:p w14:paraId="6E89945A" w14:textId="77777777" w:rsidR="002C59CF" w:rsidRPr="00D161A8" w:rsidRDefault="002C59CF" w:rsidP="00D1325D">
      <w:pPr>
        <w:pStyle w:val="a"/>
        <w:wordWrap/>
        <w:spacing w:line="240" w:lineRule="auto"/>
        <w:ind w:leftChars="300" w:left="600" w:rightChars="300" w:right="600"/>
        <w:rPr>
          <w:rFonts w:ascii="Times New Roman" w:eastAsia="Batang" w:hAnsi="Times New Roman" w:cs="Times New Roman"/>
          <w:color w:val="auto"/>
          <w:sz w:val="32"/>
          <w:szCs w:val="32"/>
          <w:lang w:val="mn-MN"/>
        </w:rPr>
      </w:pPr>
    </w:p>
    <w:p w14:paraId="2F0D3EBA" w14:textId="77777777" w:rsidR="002C59CF" w:rsidRPr="00D161A8" w:rsidRDefault="002C59CF" w:rsidP="00D1325D">
      <w:pPr>
        <w:pStyle w:val="a"/>
        <w:wordWrap/>
        <w:spacing w:line="240" w:lineRule="auto"/>
        <w:ind w:leftChars="300" w:left="600" w:rightChars="300" w:right="600"/>
        <w:rPr>
          <w:rFonts w:ascii="Times New Roman" w:eastAsia="Batang" w:hAnsi="Times New Roman" w:cs="Times New Roman"/>
          <w:color w:val="auto"/>
          <w:sz w:val="32"/>
          <w:szCs w:val="32"/>
          <w:lang w:val="mn-MN"/>
        </w:rPr>
      </w:pPr>
    </w:p>
    <w:p w14:paraId="2A2C2D21" w14:textId="77777777" w:rsidR="002C59CF" w:rsidRPr="00D161A8" w:rsidRDefault="002C59CF" w:rsidP="00D1325D">
      <w:pPr>
        <w:pStyle w:val="a"/>
        <w:wordWrap/>
        <w:spacing w:line="240" w:lineRule="auto"/>
        <w:ind w:leftChars="300" w:left="600" w:rightChars="300" w:right="600"/>
        <w:rPr>
          <w:rFonts w:ascii="Times New Roman" w:eastAsia="Batang" w:hAnsi="Times New Roman" w:cs="Times New Roman"/>
          <w:color w:val="auto"/>
          <w:sz w:val="32"/>
          <w:szCs w:val="32"/>
          <w:lang w:val="mn-MN"/>
        </w:rPr>
      </w:pPr>
    </w:p>
    <w:p w14:paraId="7BCC105E" w14:textId="77777777" w:rsidR="002C59CF" w:rsidRPr="00D161A8" w:rsidRDefault="002C59CF" w:rsidP="00D1325D">
      <w:pPr>
        <w:pStyle w:val="a"/>
        <w:wordWrap/>
        <w:spacing w:line="240" w:lineRule="auto"/>
        <w:ind w:leftChars="300" w:left="600" w:rightChars="300" w:right="600"/>
        <w:rPr>
          <w:rFonts w:ascii="Times New Roman" w:eastAsia="Batang" w:hAnsi="Times New Roman" w:cs="Times New Roman"/>
          <w:color w:val="auto"/>
          <w:sz w:val="32"/>
          <w:szCs w:val="32"/>
          <w:lang w:val="mn-MN"/>
        </w:rPr>
      </w:pPr>
    </w:p>
    <w:p w14:paraId="4E8B5115" w14:textId="77777777" w:rsidR="00B93CEB" w:rsidRPr="00D161A8" w:rsidRDefault="00B93CEB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  <w:t xml:space="preserve">Date: </w:t>
      </w:r>
      <w:r w:rsidRPr="00D161A8">
        <w:rPr>
          <w:rFonts w:ascii="Times New Roman" w:eastAsia="Batang" w:hAnsi="Times New Roman" w:cs="Times New Roman"/>
          <w:color w:val="0070C0"/>
          <w:sz w:val="28"/>
          <w:szCs w:val="36"/>
          <w:lang w:val="mn-MN"/>
        </w:rPr>
        <w:t>MM/DD</w:t>
      </w:r>
      <w:r w:rsidRPr="00D161A8">
        <w:rPr>
          <w:rFonts w:ascii="Times New Roman" w:eastAsia="Batang" w:hAnsi="Times New Roman" w:cs="Times New Roman"/>
          <w:color w:val="000000" w:themeColor="text1"/>
          <w:sz w:val="28"/>
          <w:szCs w:val="36"/>
          <w:lang w:val="mn-MN"/>
        </w:rPr>
        <w:t>/2021</w:t>
      </w:r>
    </w:p>
    <w:p w14:paraId="15EF89C0" w14:textId="77777777" w:rsidR="00EE2E36" w:rsidRPr="00D161A8" w:rsidRDefault="00EE2E36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  <w:t xml:space="preserve">Name: </w:t>
      </w:r>
      <w:r w:rsidRPr="00D161A8">
        <w:rPr>
          <w:rFonts w:ascii="Times New Roman" w:eastAsia="Batang" w:hAnsi="Times New Roman" w:cs="Times New Roman"/>
          <w:color w:val="0070C0"/>
          <w:sz w:val="28"/>
          <w:szCs w:val="36"/>
          <w:lang w:val="mn-MN"/>
        </w:rPr>
        <w:t>Type here</w:t>
      </w:r>
    </w:p>
    <w:p w14:paraId="51B27E73" w14:textId="78B10E23" w:rsidR="00B93CEB" w:rsidRPr="00D161A8" w:rsidRDefault="00256DA8" w:rsidP="00D1325D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  <w:t>Designation</w:t>
      </w:r>
      <w:r w:rsidR="00B93CEB" w:rsidRPr="00D161A8"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  <w:t xml:space="preserve">: </w:t>
      </w:r>
      <w:r w:rsidR="00B93CEB" w:rsidRPr="00D161A8">
        <w:rPr>
          <w:rFonts w:ascii="Times New Roman" w:eastAsia="Batang" w:hAnsi="Times New Roman" w:cs="Times New Roman"/>
          <w:color w:val="0070C0"/>
          <w:sz w:val="28"/>
          <w:szCs w:val="36"/>
          <w:lang w:val="mn-MN"/>
        </w:rPr>
        <w:t>Type here</w:t>
      </w:r>
    </w:p>
    <w:p w14:paraId="6F2F5F9B" w14:textId="48728482" w:rsidR="00EE2E36" w:rsidRPr="00D161A8" w:rsidRDefault="00EE2E36" w:rsidP="00D33EEA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  <w:t xml:space="preserve">Ministry/Institution: </w:t>
      </w:r>
    </w:p>
    <w:p w14:paraId="6C525667" w14:textId="77777777" w:rsidR="00EE2E36" w:rsidRPr="00D161A8" w:rsidRDefault="00EE2E36" w:rsidP="00D33EEA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</w:pPr>
    </w:p>
    <w:p w14:paraId="71DA4A9B" w14:textId="72E1FBA6" w:rsidR="00B93CEB" w:rsidRPr="00D161A8" w:rsidRDefault="00B93CEB" w:rsidP="00D33EEA">
      <w:pPr>
        <w:pStyle w:val="a"/>
        <w:wordWrap/>
        <w:spacing w:line="240" w:lineRule="auto"/>
        <w:ind w:leftChars="500" w:left="1000"/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8"/>
          <w:szCs w:val="36"/>
          <w:lang w:val="mn-MN"/>
        </w:rPr>
        <w:t>Signature: ___________________</w:t>
      </w:r>
    </w:p>
    <w:p w14:paraId="081CB090" w14:textId="77777777" w:rsidR="00B93CEB" w:rsidRPr="00D161A8" w:rsidRDefault="00B93CEB" w:rsidP="00D1325D">
      <w:pPr>
        <w:widowControl/>
        <w:wordWrap/>
        <w:autoSpaceDE/>
        <w:autoSpaceDN/>
        <w:rPr>
          <w:rFonts w:ascii="Times New Roman"/>
          <w:kern w:val="0"/>
          <w:sz w:val="24"/>
          <w:szCs w:val="32"/>
          <w:lang w:val="mn-MN"/>
        </w:rPr>
      </w:pPr>
      <w:r w:rsidRPr="00D161A8">
        <w:rPr>
          <w:rFonts w:ascii="Times New Roman"/>
          <w:sz w:val="24"/>
          <w:szCs w:val="32"/>
          <w:lang w:val="mn-MN"/>
        </w:rPr>
        <w:br w:type="page"/>
      </w:r>
    </w:p>
    <w:p w14:paraId="77668DDA" w14:textId="559741F0" w:rsidR="002C59CF" w:rsidRPr="00D161A8" w:rsidRDefault="00E72F37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</w:pPr>
      <w:r w:rsidRPr="00D161A8">
        <w:rPr>
          <w:rFonts w:ascii="Times New Roman" w:hAnsi="Times New Roman" w:cs="Times New Roman"/>
          <w:b/>
          <w:color w:val="1F497D" w:themeColor="text2"/>
          <w:sz w:val="32"/>
          <w:szCs w:val="32"/>
          <w:lang w:val="mn-MN"/>
        </w:rPr>
        <w:lastRenderedPageBreak/>
        <w:t xml:space="preserve">Part I. </w:t>
      </w:r>
      <w:r w:rsidR="002C59CF" w:rsidRPr="00D161A8"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  <w:t>Project Description</w:t>
      </w:r>
    </w:p>
    <w:p w14:paraId="7985EF55" w14:textId="77777777" w:rsidR="001A3969" w:rsidRPr="00D161A8" w:rsidRDefault="001A3969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8"/>
          <w:szCs w:val="24"/>
          <w:lang w:val="mn-MN"/>
        </w:rPr>
      </w:pPr>
    </w:p>
    <w:p w14:paraId="6AA48F85" w14:textId="3E7C1DB6" w:rsidR="002C59CF" w:rsidRPr="00D161A8" w:rsidRDefault="00331211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  <w:t>1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  <w:t xml:space="preserve">. </w:t>
      </w:r>
      <w:r w:rsidR="00ED78AB" w:rsidRPr="00D161A8"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  <w:t>Project Background</w:t>
      </w:r>
    </w:p>
    <w:p w14:paraId="4622DD3F" w14:textId="77777777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428EA45C" w14:textId="41FB2803" w:rsidR="002C59CF" w:rsidRPr="00D161A8" w:rsidRDefault="00331211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FF0000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1.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1. Situation</w:t>
      </w:r>
      <w:r w:rsidR="00ED78AB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 and problem analysis</w:t>
      </w:r>
    </w:p>
    <w:p w14:paraId="27C97653" w14:textId="77777777" w:rsidR="00A45490" w:rsidRPr="00D161A8" w:rsidRDefault="00A45490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Elaborate on the country’s current situation (e.g. social and economic conditions), and describe key barriers, challenges, gaps, and their underlying causes that this project aims to address. Identify relevant stakeholders.</w:t>
      </w:r>
    </w:p>
    <w:p w14:paraId="2BBD0797" w14:textId="76CD1E53" w:rsidR="00E97D5A" w:rsidRPr="00D161A8" w:rsidRDefault="00E26F57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/>
          <w:color w:val="0070C0"/>
          <w:sz w:val="24"/>
          <w:lang w:val="mn-MN"/>
        </w:rPr>
        <w:t>Type here</w:t>
      </w:r>
    </w:p>
    <w:p w14:paraId="55EAFB4E" w14:textId="77777777" w:rsidR="00E97D5A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32B7CCCF" w14:textId="77777777" w:rsidR="00E97D5A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0937BF53" w14:textId="404E585A" w:rsidR="002C59CF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1.2. 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Policy</w:t>
      </w:r>
      <w:r w:rsidR="00F041B5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 context</w:t>
      </w:r>
    </w:p>
    <w:p w14:paraId="3E35843F" w14:textId="5A682575" w:rsidR="00CC4091" w:rsidRPr="00D161A8" w:rsidRDefault="003F3B45" w:rsidP="00CC4091">
      <w:pPr>
        <w:wordWrap/>
        <w:adjustRightInd w:val="0"/>
        <w:snapToGrid w:val="0"/>
        <w:contextualSpacing/>
        <w:rPr>
          <w:rFonts w:ascii="Times New Roman"/>
          <w:i/>
          <w:color w:val="595959" w:themeColor="text1" w:themeTint="A6"/>
          <w:sz w:val="24"/>
          <w:lang w:val="mn-MN"/>
        </w:rPr>
      </w:pPr>
      <w:r w:rsidRPr="00D161A8">
        <w:rPr>
          <w:rFonts w:ascii="Times New Roman"/>
          <w:i/>
          <w:color w:val="595959" w:themeColor="text1" w:themeTint="A6"/>
          <w:sz w:val="24"/>
          <w:lang w:val="mn-MN"/>
        </w:rPr>
        <w:t>Describe</w:t>
      </w:r>
      <w:r w:rsidR="00925297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</w:t>
      </w:r>
      <w:r w:rsidR="00C46329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efforts undertaken by </w:t>
      </w:r>
      <w:r w:rsidR="00446F0F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your country </w:t>
      </w:r>
      <w:r w:rsidR="00C46329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to tackle </w:t>
      </w:r>
      <w:r w:rsidR="00455782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the </w:t>
      </w:r>
      <w:r w:rsidR="00C46329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challenges and issues addressed above. Identify </w:t>
      </w:r>
      <w:r w:rsidR="00925297" w:rsidRPr="00D161A8">
        <w:rPr>
          <w:rFonts w:ascii="Times New Roman"/>
          <w:i/>
          <w:color w:val="595959" w:themeColor="text1" w:themeTint="A6"/>
          <w:sz w:val="24"/>
          <w:lang w:val="mn-MN"/>
        </w:rPr>
        <w:t>the country’s</w:t>
      </w:r>
      <w:r w:rsidR="00F041B5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policy</w:t>
      </w:r>
      <w:r w:rsidR="00925297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priorities</w:t>
      </w:r>
      <w:r w:rsidR="00876D08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, </w:t>
      </w:r>
      <w:r w:rsidR="00925297" w:rsidRPr="00D161A8">
        <w:rPr>
          <w:rFonts w:ascii="Times New Roman"/>
          <w:i/>
          <w:color w:val="595959" w:themeColor="text1" w:themeTint="A6"/>
          <w:sz w:val="24"/>
          <w:lang w:val="mn-MN"/>
        </w:rPr>
        <w:t>national development plans, strategies,</w:t>
      </w:r>
      <w:r w:rsidR="00876D08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etc. (policy documents such as intergovernmental legislations</w:t>
      </w:r>
      <w:r w:rsidR="00CC4091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and</w:t>
      </w:r>
      <w:r w:rsidR="00876D08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entity-specific mandates)</w:t>
      </w:r>
      <w:r w:rsidR="00CC4091" w:rsidRPr="00D161A8">
        <w:rPr>
          <w:rFonts w:ascii="Times New Roman"/>
          <w:i/>
          <w:color w:val="595959" w:themeColor="text1" w:themeTint="A6"/>
          <w:sz w:val="24"/>
          <w:lang w:val="mn-MN"/>
        </w:rPr>
        <w:t>. Elaborate</w:t>
      </w:r>
      <w:r w:rsidR="00A45490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</w:t>
      </w:r>
      <w:r w:rsidR="00A45490" w:rsidRPr="00D161A8">
        <w:rPr>
          <w:rFonts w:ascii="Times New Roman" w:hint="eastAsia"/>
          <w:i/>
          <w:color w:val="595959" w:themeColor="text1" w:themeTint="A6"/>
          <w:sz w:val="24"/>
          <w:lang w:val="mn-MN"/>
        </w:rPr>
        <w:t>on</w:t>
      </w:r>
      <w:r w:rsidR="00CC4091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how this project aligns with existing policies.</w:t>
      </w:r>
    </w:p>
    <w:p w14:paraId="7E76C377" w14:textId="77777777" w:rsidR="00C46329" w:rsidRPr="00D161A8" w:rsidRDefault="00C46329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77A0F830" w14:textId="77777777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2BF4F422" w14:textId="77777777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5118AC04" w14:textId="77777777" w:rsidR="00A45490" w:rsidRPr="00D161A8" w:rsidRDefault="00331211" w:rsidP="00A45490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1.</w:t>
      </w:r>
      <w:r w:rsidR="00F041B5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3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. </w:t>
      </w:r>
      <w:r w:rsidR="00E26F57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Complementary development c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ooperation </w:t>
      </w:r>
      <w:r w:rsidR="00ED78AB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projects/program</w:t>
      </w:r>
      <w:r w:rsidR="00705609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s</w:t>
      </w:r>
    </w:p>
    <w:p w14:paraId="0B0C5E34" w14:textId="3A8C0433" w:rsidR="00A45490" w:rsidRPr="00D161A8" w:rsidRDefault="00A45490" w:rsidP="00A45490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Indicate whether this proposal complements or is complemented by other development cooperation interventions. These include past, ongoing, and expected assistance projects/programs provided by international organizations, the Korean government (preceding KSP project, EDCF loans, KOICA grants, etc.) and/or other countries. Provide details including the institution name, project/program title, amount, implementation period and status for each project/program.</w:t>
      </w:r>
    </w:p>
    <w:p w14:paraId="4217F606" w14:textId="50C0866E" w:rsidR="00073BFB" w:rsidRPr="00D161A8" w:rsidRDefault="0059757E" w:rsidP="00A45490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Make clear how this project builds on related interventions or vice versa. </w:t>
      </w:r>
    </w:p>
    <w:p w14:paraId="291937B9" w14:textId="77777777" w:rsidR="00F249FD" w:rsidRPr="00D161A8" w:rsidRDefault="00F249FD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4A08599F" w14:textId="2EAE3328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6BED558D" w14:textId="1267BB9C" w:rsidR="00073BFB" w:rsidRPr="00D161A8" w:rsidRDefault="00073BF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3D630A8B" w14:textId="6F58C911" w:rsidR="002C59CF" w:rsidRPr="00D161A8" w:rsidRDefault="00331211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1.</w:t>
      </w:r>
      <w:r w:rsidR="00ED78AB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4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. </w:t>
      </w:r>
      <w:r w:rsidR="00CC4091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Consultation </w:t>
      </w:r>
      <w:r w:rsidR="003F3B45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with</w:t>
      </w:r>
      <w:r w:rsidR="005B126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 </w:t>
      </w:r>
      <w:r w:rsidR="00CC4091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a 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Korean </w:t>
      </w:r>
      <w:r w:rsidR="00F249FD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i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nstitution</w:t>
      </w:r>
      <w:r w:rsidR="009364A6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(s)</w:t>
      </w:r>
    </w:p>
    <w:p w14:paraId="54D9D57B" w14:textId="281B460D" w:rsidR="00066505" w:rsidRPr="00D161A8" w:rsidRDefault="00066505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If any Korean institution has been involved in preparing this proposal, indicate the </w:t>
      </w:r>
      <w:r w:rsidR="006F4A72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institution’s name and </w:t>
      </w: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describe the support provided</w:t>
      </w:r>
      <w:r w:rsidR="00F249FD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,</w:t>
      </w:r>
      <w:r w:rsidR="006F4A72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 how the cooperation procedure proceeded</w:t>
      </w:r>
      <w:r w:rsidR="00F249FD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, etc</w:t>
      </w:r>
      <w:r w:rsidR="006F4A72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.</w:t>
      </w:r>
    </w:p>
    <w:p w14:paraId="6744F3B7" w14:textId="77777777" w:rsidR="00F249FD" w:rsidRPr="00D161A8" w:rsidRDefault="00F249FD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144D491A" w14:textId="73FA3898" w:rsidR="00F249FD" w:rsidRPr="00D161A8" w:rsidRDefault="00F249FD" w:rsidP="00D1325D">
      <w:pPr>
        <w:wordWrap/>
        <w:adjustRightInd w:val="0"/>
        <w:snapToGrid w:val="0"/>
        <w:rPr>
          <w:rFonts w:ascii="Times New Roman"/>
          <w:sz w:val="24"/>
          <w:lang w:val="mn-MN"/>
        </w:rPr>
      </w:pPr>
    </w:p>
    <w:p w14:paraId="615A0A5D" w14:textId="77777777" w:rsidR="00F249FD" w:rsidRPr="00D161A8" w:rsidRDefault="00F249FD" w:rsidP="00D1325D">
      <w:pPr>
        <w:wordWrap/>
        <w:adjustRightInd w:val="0"/>
        <w:snapToGrid w:val="0"/>
        <w:rPr>
          <w:rFonts w:ascii="Times New Roman"/>
          <w:sz w:val="24"/>
          <w:lang w:val="mn-MN"/>
        </w:rPr>
      </w:pPr>
    </w:p>
    <w:p w14:paraId="40F229A8" w14:textId="77777777" w:rsidR="002C59CF" w:rsidRPr="00D161A8" w:rsidRDefault="002C59CF" w:rsidP="00D33EEA">
      <w:pPr>
        <w:wordWrap/>
        <w:adjustRightInd w:val="0"/>
        <w:snapToGrid w:val="0"/>
        <w:rPr>
          <w:rFonts w:ascii="Times New Roman"/>
          <w:kern w:val="0"/>
          <w:sz w:val="24"/>
          <w:lang w:val="mn-MN"/>
        </w:rPr>
      </w:pPr>
      <w:r w:rsidRPr="00D161A8">
        <w:rPr>
          <w:rFonts w:ascii="Times New Roman"/>
          <w:sz w:val="24"/>
          <w:lang w:val="mn-MN"/>
        </w:rPr>
        <w:br w:type="page"/>
      </w:r>
    </w:p>
    <w:p w14:paraId="2534F9A9" w14:textId="6518FB1F" w:rsidR="002C59CF" w:rsidRPr="00D161A8" w:rsidRDefault="008F5628" w:rsidP="00D1325D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mn-MN"/>
        </w:rPr>
      </w:pPr>
      <w:r w:rsidRPr="00D161A8">
        <w:rPr>
          <w:rFonts w:ascii="Times New Roman"/>
          <w:b/>
          <w:sz w:val="28"/>
          <w:szCs w:val="28"/>
          <w:lang w:val="mn-MN"/>
        </w:rPr>
        <w:t>2</w:t>
      </w:r>
      <w:r w:rsidR="002C59CF" w:rsidRPr="00D161A8">
        <w:rPr>
          <w:rFonts w:ascii="Times New Roman"/>
          <w:b/>
          <w:sz w:val="28"/>
          <w:szCs w:val="28"/>
          <w:lang w:val="mn-MN"/>
        </w:rPr>
        <w:t xml:space="preserve">. Project </w:t>
      </w:r>
      <w:r w:rsidRPr="00D161A8">
        <w:rPr>
          <w:rFonts w:ascii="Times New Roman"/>
          <w:b/>
          <w:sz w:val="28"/>
          <w:szCs w:val="28"/>
          <w:lang w:val="mn-MN"/>
        </w:rPr>
        <w:t>Information</w:t>
      </w:r>
    </w:p>
    <w:p w14:paraId="15239DC3" w14:textId="77777777" w:rsidR="003E2E39" w:rsidRPr="00D161A8" w:rsidRDefault="003E2E39" w:rsidP="00334284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58C9604F" w14:textId="13E627E9" w:rsidR="003E2E39" w:rsidRPr="00D161A8" w:rsidRDefault="00334284" w:rsidP="00334284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2.1. Project </w:t>
      </w:r>
      <w:r w:rsidR="003E2E39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title:</w:t>
      </w:r>
      <w:r w:rsidR="003E2E39"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 xml:space="preserve"> Type here</w:t>
      </w:r>
    </w:p>
    <w:p w14:paraId="58C3C5AF" w14:textId="7F95DD1F" w:rsidR="003E2E39" w:rsidRPr="00D161A8" w:rsidRDefault="003E2E39" w:rsidP="003E2E39">
      <w:pPr>
        <w:pStyle w:val="a"/>
        <w:wordWrap/>
        <w:spacing w:line="240" w:lineRule="auto"/>
        <w:jc w:val="left"/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Reference the country and indicate the main purpose/impact of this project. Avoid generic titles (e.g. Sustainable Development in Country).</w:t>
      </w:r>
    </w:p>
    <w:p w14:paraId="63F9AE2C" w14:textId="77777777" w:rsidR="003E2E39" w:rsidRPr="00D161A8" w:rsidRDefault="003E2E39" w:rsidP="003E2E39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0EF828CE" w14:textId="77777777" w:rsidR="005D3D30" w:rsidRPr="00D161A8" w:rsidRDefault="005D3D30" w:rsidP="003E2E39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4D7A9ED0" w14:textId="0E174F52" w:rsidR="00334284" w:rsidRPr="00D161A8" w:rsidRDefault="003E2E39" w:rsidP="00334284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2.2. Project </w:t>
      </w:r>
      <w:r w:rsidR="00334284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objectives</w:t>
      </w:r>
    </w:p>
    <w:p w14:paraId="007BE6F7" w14:textId="59D412B5" w:rsidR="0032387E" w:rsidRPr="00D161A8" w:rsidRDefault="00455782" w:rsidP="00334284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I</w:t>
      </w:r>
      <w:r w:rsidR="0033428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dentify the objectives of this </w:t>
      </w:r>
      <w:r w:rsidR="00CC4091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project</w:t>
      </w:r>
      <w:r w:rsidR="0033428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 and anticipated contributions to overcoming the </w:t>
      </w:r>
      <w:r w:rsidR="0032387E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aforementioned </w:t>
      </w:r>
      <w:r w:rsidR="0033428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challenges. Justify the necessity for</w:t>
      </w:r>
      <w:r w:rsidR="0032387E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 KSP support.</w:t>
      </w:r>
    </w:p>
    <w:p w14:paraId="43A9BEB9" w14:textId="77777777" w:rsidR="00334284" w:rsidRPr="00D161A8" w:rsidRDefault="00334284" w:rsidP="00334284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60722CAB" w14:textId="77777777" w:rsidR="00334284" w:rsidRPr="00D161A8" w:rsidRDefault="00334284" w:rsidP="00ED78AB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1A75339C" w14:textId="77777777" w:rsidR="0094388D" w:rsidRPr="00D161A8" w:rsidRDefault="0094388D" w:rsidP="00ED78AB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636F4174" w14:textId="447CCA19" w:rsidR="00ED78AB" w:rsidRPr="00D161A8" w:rsidRDefault="00ED78AB" w:rsidP="00ED78AB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2.</w:t>
      </w:r>
      <w:r w:rsidR="003E2E39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3</w:t>
      </w: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. Project sector</w:t>
      </w:r>
    </w:p>
    <w:p w14:paraId="17E4CFFB" w14:textId="290C17C0" w:rsidR="00ED78AB" w:rsidRPr="00D161A8" w:rsidRDefault="00ED78AB" w:rsidP="00ED78AB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Select the sector that </w:t>
      </w:r>
      <w:r w:rsidR="000953CB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this project</w:t>
      </w: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targets. Indicate by typing “O” in the blank cell.</w:t>
      </w:r>
    </w:p>
    <w:tbl>
      <w:tblPr>
        <w:tblStyle w:val="TableGrid"/>
        <w:tblW w:w="50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069"/>
      </w:tblGrid>
      <w:tr w:rsidR="00ED78AB" w:rsidRPr="00D161A8" w14:paraId="612392C3" w14:textId="77777777" w:rsidTr="000953CB">
        <w:trPr>
          <w:trHeight w:val="340"/>
        </w:trPr>
        <w:tc>
          <w:tcPr>
            <w:tcW w:w="965" w:type="dxa"/>
          </w:tcPr>
          <w:p w14:paraId="43292246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1C14B2FF" w14:textId="1CD10909" w:rsidR="00ED78AB" w:rsidRPr="00D161A8" w:rsidRDefault="00ED78AB" w:rsidP="00D33EE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lang w:val="mn-MN"/>
              </w:rPr>
            </w:pPr>
            <w:r w:rsidRPr="00D161A8">
              <w:rPr>
                <w:rFonts w:ascii="Times New Roman"/>
                <w:sz w:val="24"/>
                <w:lang w:val="mn-MN"/>
              </w:rPr>
              <w:t>1) Economic development planning</w:t>
            </w:r>
          </w:p>
        </w:tc>
      </w:tr>
      <w:tr w:rsidR="00ED78AB" w:rsidRPr="00D161A8" w14:paraId="3C1F2484" w14:textId="77777777" w:rsidTr="000953CB">
        <w:trPr>
          <w:trHeight w:val="340"/>
        </w:trPr>
        <w:tc>
          <w:tcPr>
            <w:tcW w:w="965" w:type="dxa"/>
          </w:tcPr>
          <w:p w14:paraId="2CC23089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30CCCE9D" w14:textId="77777777" w:rsidR="00ED78AB" w:rsidRPr="00D161A8" w:rsidRDefault="00ED78AB" w:rsidP="00D33EE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2) Macro-financial policy</w:t>
            </w:r>
          </w:p>
        </w:tc>
      </w:tr>
      <w:tr w:rsidR="00ED78AB" w:rsidRPr="00D161A8" w14:paraId="783F8C4B" w14:textId="77777777" w:rsidTr="000953CB">
        <w:trPr>
          <w:trHeight w:val="340"/>
        </w:trPr>
        <w:tc>
          <w:tcPr>
            <w:tcW w:w="965" w:type="dxa"/>
          </w:tcPr>
          <w:p w14:paraId="11C8C0BC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5D96AB89" w14:textId="77777777" w:rsidR="00ED78AB" w:rsidRPr="00D161A8" w:rsidRDefault="00ED78AB" w:rsidP="003342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kern w:val="0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3) Industrial and trade policy</w:t>
            </w:r>
          </w:p>
        </w:tc>
      </w:tr>
      <w:tr w:rsidR="00ED78AB" w:rsidRPr="00D161A8" w14:paraId="1EFF3E06" w14:textId="77777777" w:rsidTr="000953CB">
        <w:trPr>
          <w:trHeight w:val="340"/>
        </w:trPr>
        <w:tc>
          <w:tcPr>
            <w:tcW w:w="965" w:type="dxa"/>
          </w:tcPr>
          <w:p w14:paraId="38F61E2B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54F03A73" w14:textId="77777777" w:rsidR="00ED78AB" w:rsidRPr="00D161A8" w:rsidRDefault="00ED78AB" w:rsidP="00D33EE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4) Science and technology</w:t>
            </w:r>
          </w:p>
        </w:tc>
      </w:tr>
      <w:tr w:rsidR="00ED78AB" w:rsidRPr="00D161A8" w14:paraId="31781E51" w14:textId="77777777" w:rsidTr="000953CB">
        <w:trPr>
          <w:trHeight w:val="340"/>
        </w:trPr>
        <w:tc>
          <w:tcPr>
            <w:tcW w:w="965" w:type="dxa"/>
          </w:tcPr>
          <w:p w14:paraId="40FB2367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7D89FB3C" w14:textId="77777777" w:rsidR="00ED78AB" w:rsidRPr="00D161A8" w:rsidRDefault="00ED78AB" w:rsidP="003342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kern w:val="0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5) Territorial development</w:t>
            </w:r>
          </w:p>
        </w:tc>
      </w:tr>
      <w:tr w:rsidR="00ED78AB" w:rsidRPr="00D161A8" w14:paraId="2F871EC0" w14:textId="77777777" w:rsidTr="000953CB">
        <w:trPr>
          <w:trHeight w:val="340"/>
        </w:trPr>
        <w:tc>
          <w:tcPr>
            <w:tcW w:w="965" w:type="dxa"/>
          </w:tcPr>
          <w:p w14:paraId="682FC418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0B82AF2E" w14:textId="77777777" w:rsidR="00ED78AB" w:rsidRPr="00D161A8" w:rsidRDefault="00ED78AB" w:rsidP="00D33EE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6) Rural development</w:t>
            </w:r>
          </w:p>
        </w:tc>
      </w:tr>
      <w:tr w:rsidR="00ED78AB" w:rsidRPr="00D161A8" w14:paraId="12A291F5" w14:textId="77777777" w:rsidTr="000953CB">
        <w:trPr>
          <w:trHeight w:val="340"/>
        </w:trPr>
        <w:tc>
          <w:tcPr>
            <w:tcW w:w="965" w:type="dxa"/>
          </w:tcPr>
          <w:p w14:paraId="6DB37793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18FF3BB7" w14:textId="77777777" w:rsidR="00ED78AB" w:rsidRPr="00D161A8" w:rsidRDefault="00ED78AB" w:rsidP="003342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kern w:val="0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7) Culture, sports and tourism</w:t>
            </w:r>
          </w:p>
        </w:tc>
      </w:tr>
      <w:tr w:rsidR="00ED78AB" w:rsidRPr="00D161A8" w14:paraId="06E4F681" w14:textId="77777777" w:rsidTr="000953CB">
        <w:trPr>
          <w:trHeight w:val="340"/>
        </w:trPr>
        <w:tc>
          <w:tcPr>
            <w:tcW w:w="965" w:type="dxa"/>
          </w:tcPr>
          <w:p w14:paraId="01C61982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27CD37DE" w14:textId="77777777" w:rsidR="00ED78AB" w:rsidRPr="00D161A8" w:rsidRDefault="00ED78AB" w:rsidP="00D33EE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8) Public finance</w:t>
            </w:r>
          </w:p>
        </w:tc>
      </w:tr>
      <w:tr w:rsidR="00ED78AB" w:rsidRPr="00D161A8" w14:paraId="0CD210C9" w14:textId="77777777" w:rsidTr="000953CB">
        <w:trPr>
          <w:trHeight w:val="340"/>
        </w:trPr>
        <w:tc>
          <w:tcPr>
            <w:tcW w:w="965" w:type="dxa"/>
          </w:tcPr>
          <w:p w14:paraId="18D1557C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31C92660" w14:textId="77777777" w:rsidR="00ED78AB" w:rsidRPr="00D161A8" w:rsidRDefault="00ED78AB" w:rsidP="003342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kern w:val="0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9) Public administration</w:t>
            </w:r>
          </w:p>
        </w:tc>
      </w:tr>
      <w:tr w:rsidR="00ED78AB" w:rsidRPr="00D161A8" w14:paraId="22A0C9C0" w14:textId="77777777" w:rsidTr="000953CB">
        <w:trPr>
          <w:trHeight w:val="340"/>
        </w:trPr>
        <w:tc>
          <w:tcPr>
            <w:tcW w:w="965" w:type="dxa"/>
          </w:tcPr>
          <w:p w14:paraId="71DAB5AD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6E7892B3" w14:textId="77777777" w:rsidR="00ED78AB" w:rsidRPr="00D161A8" w:rsidRDefault="00ED78AB" w:rsidP="00D33EE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10) Human resources development</w:t>
            </w:r>
          </w:p>
        </w:tc>
      </w:tr>
      <w:tr w:rsidR="00ED78AB" w:rsidRPr="00D161A8" w14:paraId="608D9AEC" w14:textId="77777777" w:rsidTr="000953CB">
        <w:trPr>
          <w:trHeight w:val="340"/>
        </w:trPr>
        <w:tc>
          <w:tcPr>
            <w:tcW w:w="965" w:type="dxa"/>
          </w:tcPr>
          <w:p w14:paraId="0D6893CF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7FFB237E" w14:textId="77777777" w:rsidR="00ED78AB" w:rsidRPr="00D161A8" w:rsidRDefault="00ED78AB" w:rsidP="003342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kern w:val="0"/>
                <w:sz w:val="24"/>
                <w:lang w:val="mn-MN"/>
              </w:rPr>
            </w:pPr>
            <w:r w:rsidRPr="00D161A8">
              <w:rPr>
                <w:rFonts w:ascii="Times New Roman" w:eastAsia="Malgun Gothic"/>
                <w:kern w:val="0"/>
                <w:sz w:val="24"/>
                <w:lang w:val="mn-MN"/>
              </w:rPr>
              <w:t>11) Health and welfare</w:t>
            </w:r>
          </w:p>
        </w:tc>
      </w:tr>
      <w:tr w:rsidR="00ED78AB" w:rsidRPr="00D161A8" w14:paraId="6A8917A5" w14:textId="77777777" w:rsidTr="000953CB">
        <w:trPr>
          <w:trHeight w:val="340"/>
        </w:trPr>
        <w:tc>
          <w:tcPr>
            <w:tcW w:w="965" w:type="dxa"/>
          </w:tcPr>
          <w:p w14:paraId="337D3D35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66A1DC30" w14:textId="77777777" w:rsidR="00ED78AB" w:rsidRPr="00D161A8" w:rsidRDefault="00ED78AB" w:rsidP="00D33EEA">
            <w:pPr>
              <w:pStyle w:val="a"/>
              <w:wordWrap/>
              <w:spacing w:line="240" w:lineRule="auto"/>
              <w:jc w:val="left"/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Malgun Gothic" w:hAnsi="Times New Roman" w:cs="Times New Roman"/>
                <w:sz w:val="24"/>
                <w:lang w:val="mn-MN"/>
              </w:rPr>
              <w:t>12) Labor market</w:t>
            </w:r>
          </w:p>
        </w:tc>
      </w:tr>
      <w:tr w:rsidR="00ED78AB" w:rsidRPr="00D161A8" w14:paraId="2055DF96" w14:textId="77777777" w:rsidTr="000953CB">
        <w:trPr>
          <w:trHeight w:val="340"/>
        </w:trPr>
        <w:tc>
          <w:tcPr>
            <w:tcW w:w="965" w:type="dxa"/>
          </w:tcPr>
          <w:p w14:paraId="285CF899" w14:textId="77777777" w:rsidR="00ED78AB" w:rsidRPr="00D161A8" w:rsidRDefault="00ED78AB" w:rsidP="00D33EEA">
            <w:pPr>
              <w:pStyle w:val="a"/>
              <w:wordWrap/>
              <w:spacing w:line="240" w:lineRule="auto"/>
              <w:jc w:val="center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</w:p>
        </w:tc>
        <w:tc>
          <w:tcPr>
            <w:tcW w:w="4069" w:type="dxa"/>
          </w:tcPr>
          <w:p w14:paraId="11B9CF64" w14:textId="77777777" w:rsidR="00ED78AB" w:rsidRPr="00D161A8" w:rsidRDefault="00ED78AB" w:rsidP="00334284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lang w:val="mn-MN"/>
              </w:rPr>
            </w:pPr>
            <w:r w:rsidRPr="00D161A8">
              <w:rPr>
                <w:rFonts w:ascii="Times New Roman" w:eastAsia="Malgun Gothic" w:hAnsi="Times New Roman" w:cs="Times New Roman"/>
                <w:sz w:val="24"/>
                <w:lang w:val="mn-MN"/>
              </w:rPr>
              <w:t>13) Environment</w:t>
            </w:r>
          </w:p>
        </w:tc>
      </w:tr>
    </w:tbl>
    <w:p w14:paraId="68469FFF" w14:textId="77777777" w:rsidR="00ED78AB" w:rsidRPr="00D161A8" w:rsidRDefault="00ED78AB" w:rsidP="00ED78AB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475B7D98" w14:textId="337196E2" w:rsidR="006422B5" w:rsidRPr="00D161A8" w:rsidRDefault="006422B5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42202B66" w14:textId="00F0036C" w:rsidR="00D72241" w:rsidRPr="00D161A8" w:rsidRDefault="00446F0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2</w:t>
      </w:r>
      <w:r w:rsidR="003E2E39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.4</w:t>
      </w: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. </w:t>
      </w:r>
      <w:r w:rsidR="00D72241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Project </w:t>
      </w:r>
      <w:r w:rsidR="002D3E8D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 xml:space="preserve">activities: </w:t>
      </w:r>
      <w:r w:rsidR="007731BB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outline</w:t>
      </w:r>
    </w:p>
    <w:p w14:paraId="5EAF18E8" w14:textId="77777777" w:rsidR="000953CB" w:rsidRPr="00D161A8" w:rsidRDefault="000953CB" w:rsidP="000953CB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List the proposed set of activities, specifying interventions necessary for achieving the desired goal.</w:t>
      </w:r>
    </w:p>
    <w:p w14:paraId="214E6CB7" w14:textId="77777777" w:rsidR="005D3D30" w:rsidRPr="00D161A8" w:rsidRDefault="005D3D30" w:rsidP="005D3D30">
      <w:pPr>
        <w:wordWrap/>
        <w:adjustRightInd w:val="0"/>
        <w:snapToGrid w:val="0"/>
        <w:rPr>
          <w:rFonts w:ascii="Times New Roman"/>
          <w:i/>
          <w:color w:val="595959"/>
          <w:sz w:val="24"/>
          <w:lang w:val="mn-MN"/>
        </w:rPr>
      </w:pPr>
      <w:r w:rsidRPr="00D161A8">
        <w:rPr>
          <w:rFonts w:ascii="Times New Roman"/>
          <w:i/>
          <w:color w:val="595959"/>
          <w:sz w:val="24"/>
          <w:lang w:val="mn-MN"/>
        </w:rPr>
        <w:t>Note</w:t>
      </w:r>
      <w:r w:rsidRPr="00D161A8">
        <w:rPr>
          <w:rFonts w:ascii="Times New Roman"/>
          <w:i/>
          <w:color w:val="595959"/>
          <w:sz w:val="24"/>
          <w:vertAlign w:val="superscript"/>
          <w:lang w:val="mn-MN"/>
        </w:rPr>
        <w:t>1</w:t>
      </w:r>
      <w:r w:rsidRPr="00D161A8">
        <w:rPr>
          <w:rFonts w:ascii="Times New Roman"/>
          <w:i/>
          <w:color w:val="595959"/>
          <w:sz w:val="24"/>
          <w:lang w:val="mn-MN"/>
        </w:rPr>
        <w:t>: A standard KSP project implemented to deliver policy consultation comprises of (1) a diagnostic study of the current situation, (2) a case study of the Korean experience, (3) solutions/recommendations and/or (4) capacity-building workshops.</w:t>
      </w:r>
    </w:p>
    <w:p w14:paraId="58AD6492" w14:textId="77777777" w:rsidR="005D3D30" w:rsidRPr="00D161A8" w:rsidRDefault="005D3D30" w:rsidP="005D3D30">
      <w:pPr>
        <w:wordWrap/>
        <w:adjustRightInd w:val="0"/>
        <w:snapToGrid w:val="0"/>
        <w:rPr>
          <w:rFonts w:ascii="Times New Roman"/>
          <w:i/>
          <w:color w:val="595959"/>
          <w:sz w:val="24"/>
          <w:lang w:val="mn-MN"/>
        </w:rPr>
      </w:pPr>
      <w:r w:rsidRPr="00D161A8">
        <w:rPr>
          <w:rFonts w:ascii="Times New Roman"/>
          <w:i/>
          <w:color w:val="595959"/>
          <w:sz w:val="24"/>
          <w:lang w:val="mn-MN"/>
        </w:rPr>
        <w:t>Note</w:t>
      </w:r>
      <w:r w:rsidRPr="00D161A8">
        <w:rPr>
          <w:rFonts w:ascii="Times New Roman"/>
          <w:i/>
          <w:color w:val="595959"/>
          <w:sz w:val="24"/>
          <w:vertAlign w:val="superscript"/>
          <w:lang w:val="mn-MN"/>
        </w:rPr>
        <w:t>2</w:t>
      </w:r>
      <w:r w:rsidRPr="00D161A8">
        <w:rPr>
          <w:rFonts w:ascii="Times New Roman"/>
          <w:i/>
          <w:color w:val="595959"/>
          <w:sz w:val="24"/>
          <w:lang w:val="mn-MN"/>
        </w:rPr>
        <w:t>: Activities may be subject to change after project approval upon agreement of both sides.</w:t>
      </w:r>
    </w:p>
    <w:p w14:paraId="0DAA4DB1" w14:textId="77777777" w:rsidR="007731BB" w:rsidRPr="00D161A8" w:rsidRDefault="007731B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75604FE2" w14:textId="4AB45198" w:rsidR="007731BB" w:rsidRPr="00D161A8" w:rsidRDefault="007731B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1)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: </w:t>
      </w:r>
      <w:r w:rsidR="00692762"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0AE5750F" w14:textId="77C1C863" w:rsidR="007731BB" w:rsidRPr="00D161A8" w:rsidRDefault="007731B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2)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: </w:t>
      </w:r>
    </w:p>
    <w:p w14:paraId="69E00813" w14:textId="3DEAE78C" w:rsidR="007731BB" w:rsidRPr="00D161A8" w:rsidRDefault="007731B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3)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: </w:t>
      </w:r>
    </w:p>
    <w:p w14:paraId="47B1C7AC" w14:textId="6CF63F65" w:rsidR="007731BB" w:rsidRPr="00D161A8" w:rsidRDefault="007731B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4)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: </w:t>
      </w:r>
    </w:p>
    <w:p w14:paraId="37112472" w14:textId="71FCD2E0" w:rsidR="007731BB" w:rsidRPr="00D161A8" w:rsidRDefault="007731BB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>(cont.):</w:t>
      </w:r>
    </w:p>
    <w:p w14:paraId="40E35A46" w14:textId="77777777" w:rsidR="006422B5" w:rsidRPr="00D161A8" w:rsidRDefault="006422B5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</w:p>
    <w:p w14:paraId="02B6D4BF" w14:textId="5FC3248D" w:rsidR="00E97D5A" w:rsidRPr="00D161A8" w:rsidRDefault="00E97D5A" w:rsidP="00D1325D">
      <w:pPr>
        <w:pStyle w:val="a"/>
        <w:wordWrap/>
        <w:spacing w:line="240" w:lineRule="auto"/>
        <w:rPr>
          <w:rFonts w:ascii="Times New Roman" w:hAnsi="Times New Roman" w:cs="Times New Roman"/>
          <w:b/>
          <w:sz w:val="24"/>
          <w:lang w:val="mn-MN"/>
        </w:rPr>
      </w:pPr>
    </w:p>
    <w:p w14:paraId="0569B300" w14:textId="6B3D33E0" w:rsidR="002D3E8D" w:rsidRPr="00D161A8" w:rsidRDefault="00E97D5A" w:rsidP="00D1325D">
      <w:pPr>
        <w:pStyle w:val="a"/>
        <w:wordWrap/>
        <w:spacing w:line="240" w:lineRule="auto"/>
        <w:rPr>
          <w:rFonts w:ascii="Times New Roman" w:hAnsi="Times New Roman" w:cs="Times New Roman"/>
          <w:b/>
          <w:sz w:val="24"/>
          <w:lang w:val="mn-MN"/>
        </w:rPr>
      </w:pPr>
      <w:r w:rsidRPr="00D161A8">
        <w:rPr>
          <w:rFonts w:ascii="Times New Roman" w:hAnsi="Times New Roman" w:cs="Times New Roman"/>
          <w:b/>
          <w:sz w:val="24"/>
          <w:lang w:val="mn-MN"/>
        </w:rPr>
        <w:t>2.</w:t>
      </w:r>
      <w:r w:rsidR="003E2E39" w:rsidRPr="00D161A8">
        <w:rPr>
          <w:rFonts w:ascii="Times New Roman" w:hAnsi="Times New Roman" w:cs="Times New Roman"/>
          <w:b/>
          <w:sz w:val="24"/>
          <w:lang w:val="mn-MN"/>
        </w:rPr>
        <w:t>5.</w:t>
      </w:r>
      <w:r w:rsidRPr="00D161A8">
        <w:rPr>
          <w:rFonts w:ascii="Times New Roman" w:hAnsi="Times New Roman" w:cs="Times New Roman"/>
          <w:b/>
          <w:sz w:val="24"/>
          <w:lang w:val="mn-MN"/>
        </w:rPr>
        <w:t xml:space="preserve"> </w:t>
      </w:r>
      <w:r w:rsidR="002D3E8D" w:rsidRPr="00D161A8">
        <w:rPr>
          <w:rFonts w:ascii="Times New Roman" w:hAnsi="Times New Roman" w:cs="Times New Roman"/>
          <w:b/>
          <w:sz w:val="24"/>
          <w:lang w:val="mn-MN"/>
        </w:rPr>
        <w:t>Project activities: details</w:t>
      </w:r>
    </w:p>
    <w:p w14:paraId="28E5C435" w14:textId="599AFC25" w:rsidR="00841780" w:rsidRPr="00D161A8" w:rsidRDefault="00331211" w:rsidP="0094388D">
      <w:pPr>
        <w:pStyle w:val="a"/>
        <w:wordWrap/>
        <w:spacing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</w:pPr>
      <w:r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 xml:space="preserve">Provide </w:t>
      </w:r>
      <w:r w:rsidR="00437D00"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 xml:space="preserve">rationale and </w:t>
      </w:r>
      <w:r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>details</w:t>
      </w:r>
      <w:r w:rsidR="00E1738D"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 xml:space="preserve"> </w:t>
      </w:r>
      <w:r w:rsidR="0094388D"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 xml:space="preserve">(associated outputs, expected outcomes/results, implementation plan, etc.) of </w:t>
      </w:r>
      <w:r w:rsidR="003E2E39"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>the activities listed above</w:t>
      </w:r>
      <w:r w:rsidR="00437D00" w:rsidRPr="00D161A8">
        <w:rPr>
          <w:rFonts w:ascii="Times New Roman" w:hAnsi="Times New Roman" w:cs="Times New Roman"/>
          <w:i/>
          <w:iCs/>
          <w:color w:val="595959" w:themeColor="text1" w:themeTint="A6"/>
          <w:sz w:val="24"/>
          <w:lang w:val="mn-MN"/>
        </w:rPr>
        <w:t xml:space="preserve">. </w:t>
      </w:r>
    </w:p>
    <w:p w14:paraId="77E86614" w14:textId="77777777" w:rsidR="005B30E9" w:rsidRPr="00D161A8" w:rsidRDefault="005B30E9" w:rsidP="00D1325D">
      <w:pPr>
        <w:pStyle w:val="a"/>
        <w:wordWrap/>
        <w:spacing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24"/>
          <w:lang w:val="mn-MN"/>
        </w:rPr>
      </w:pPr>
    </w:p>
    <w:p w14:paraId="6CDE3C64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1)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 xml:space="preserve">: </w:t>
      </w: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79845AC8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24BFAD55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2)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>:</w:t>
      </w:r>
    </w:p>
    <w:p w14:paraId="659B9BDF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68696A05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3)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>:</w:t>
      </w:r>
    </w:p>
    <w:p w14:paraId="1DB7A589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2F154159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u w:val="single"/>
          <w:lang w:val="mn-MN"/>
        </w:rPr>
        <w:t>Activity 4)</w:t>
      </w: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>:</w:t>
      </w:r>
    </w:p>
    <w:p w14:paraId="29564559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5D78ACA7" w14:textId="77777777" w:rsidR="007731BB" w:rsidRPr="00D161A8" w:rsidRDefault="007731BB" w:rsidP="007731BB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  <w:t>(cont.):</w:t>
      </w:r>
    </w:p>
    <w:p w14:paraId="54A8DAC9" w14:textId="77777777" w:rsidR="007731BB" w:rsidRPr="00D161A8" w:rsidRDefault="007731BB" w:rsidP="00D1325D">
      <w:pPr>
        <w:pStyle w:val="a"/>
        <w:wordWrap/>
        <w:spacing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24"/>
          <w:lang w:val="mn-MN"/>
        </w:rPr>
      </w:pPr>
    </w:p>
    <w:p w14:paraId="6008AA3E" w14:textId="77777777" w:rsidR="00E1738D" w:rsidRPr="00D161A8" w:rsidRDefault="00E1738D" w:rsidP="00D1325D">
      <w:pPr>
        <w:pStyle w:val="a"/>
        <w:wordWrap/>
        <w:spacing w:line="240" w:lineRule="auto"/>
        <w:rPr>
          <w:rFonts w:ascii="Times New Roman" w:hAnsi="Times New Roman" w:cs="Times New Roman"/>
          <w:b/>
          <w:sz w:val="24"/>
          <w:lang w:val="mn-MN"/>
        </w:rPr>
      </w:pPr>
    </w:p>
    <w:p w14:paraId="6D7D72BB" w14:textId="53835CD9" w:rsidR="002C59CF" w:rsidRPr="00D161A8" w:rsidRDefault="00256DA8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hAnsi="Times New Roman" w:cs="Times New Roman"/>
          <w:b/>
          <w:sz w:val="24"/>
          <w:lang w:val="mn-MN"/>
        </w:rPr>
        <w:t>2.</w:t>
      </w:r>
      <w:r w:rsidR="003E2E39" w:rsidRPr="00D161A8">
        <w:rPr>
          <w:rFonts w:ascii="Times New Roman" w:hAnsi="Times New Roman" w:cs="Times New Roman"/>
          <w:b/>
          <w:sz w:val="24"/>
          <w:lang w:val="mn-MN"/>
        </w:rPr>
        <w:t>6</w:t>
      </w:r>
      <w:r w:rsidRPr="00D161A8">
        <w:rPr>
          <w:rFonts w:ascii="Times New Roman" w:hAnsi="Times New Roman" w:cs="Times New Roman"/>
          <w:b/>
          <w:sz w:val="24"/>
          <w:lang w:val="mn-MN"/>
        </w:rPr>
        <w:t xml:space="preserve">. </w:t>
      </w:r>
      <w:r w:rsidR="00C552A0" w:rsidRPr="00D161A8">
        <w:rPr>
          <w:rFonts w:ascii="Times New Roman" w:hAnsi="Times New Roman" w:cs="Times New Roman"/>
          <w:b/>
          <w:sz w:val="24"/>
          <w:lang w:val="mn-MN"/>
        </w:rPr>
        <w:t>Expected expertise of the Korean executing</w:t>
      </w:r>
      <w:r w:rsidR="00446F0F" w:rsidRPr="00D161A8">
        <w:rPr>
          <w:rFonts w:ascii="Times New Roman" w:hAnsi="Times New Roman" w:cs="Times New Roman"/>
          <w:b/>
          <w:sz w:val="24"/>
          <w:lang w:val="mn-MN"/>
        </w:rPr>
        <w:t xml:space="preserve"> team</w:t>
      </w:r>
    </w:p>
    <w:p w14:paraId="00A7589D" w14:textId="2FCFD7F4" w:rsidR="002C59CF" w:rsidRPr="00D161A8" w:rsidRDefault="00157EB9" w:rsidP="00D33EEA">
      <w:pPr>
        <w:wordWrap/>
        <w:adjustRightInd w:val="0"/>
        <w:snapToGrid w:val="0"/>
        <w:rPr>
          <w:rFonts w:ascii="Times New Roman" w:eastAsiaTheme="minorEastAsia"/>
          <w:bCs/>
          <w:i/>
          <w:color w:val="595959" w:themeColor="text1" w:themeTint="A6"/>
          <w:sz w:val="24"/>
          <w:lang w:val="mn-MN"/>
        </w:rPr>
      </w:pPr>
      <w:r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Explain what you require from the Korean </w:t>
      </w:r>
      <w:r w:rsidR="00586BDB" w:rsidRPr="00D161A8">
        <w:rPr>
          <w:rFonts w:ascii="Times New Roman" w:eastAsiaTheme="minorEastAsia" w:hint="eastAsia"/>
          <w:bCs/>
          <w:i/>
          <w:color w:val="595959" w:themeColor="text1" w:themeTint="A6"/>
          <w:kern w:val="0"/>
          <w:sz w:val="24"/>
          <w:lang w:val="mn-MN"/>
        </w:rPr>
        <w:t xml:space="preserve">consultants </w:t>
      </w:r>
      <w:r w:rsidR="00113572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(</w:t>
      </w:r>
      <w:r w:rsidR="002E1469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project executers) </w:t>
      </w:r>
      <w:r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in terms of qualifications, skills, knowledge, experience, etc. </w:t>
      </w:r>
    </w:p>
    <w:p w14:paraId="6A43FE43" w14:textId="5C5E247D" w:rsidR="00157EB9" w:rsidRPr="00D161A8" w:rsidRDefault="00FB607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/>
          <w:color w:val="0070C0"/>
          <w:sz w:val="24"/>
          <w:lang w:val="mn-MN"/>
        </w:rPr>
        <w:t>Type here</w:t>
      </w:r>
    </w:p>
    <w:p w14:paraId="44965AB7" w14:textId="77777777" w:rsidR="00FB607F" w:rsidRPr="00D161A8" w:rsidRDefault="00FB607F" w:rsidP="00D1325D">
      <w:pPr>
        <w:wordWrap/>
        <w:adjustRightInd w:val="0"/>
        <w:snapToGrid w:val="0"/>
        <w:rPr>
          <w:rFonts w:ascii="Times New Roman"/>
          <w:sz w:val="24"/>
          <w:lang w:val="mn-MN"/>
        </w:rPr>
      </w:pPr>
    </w:p>
    <w:p w14:paraId="5167D8DC" w14:textId="165938D0" w:rsidR="00720232" w:rsidRPr="00D161A8" w:rsidRDefault="00720232" w:rsidP="00D1325D">
      <w:pPr>
        <w:wordWrap/>
        <w:adjustRightInd w:val="0"/>
        <w:snapToGrid w:val="0"/>
        <w:rPr>
          <w:rFonts w:ascii="Times New Roman"/>
          <w:color w:val="000000" w:themeColor="text1"/>
          <w:sz w:val="24"/>
          <w:lang w:val="mn-MN"/>
        </w:rPr>
      </w:pPr>
    </w:p>
    <w:p w14:paraId="48743BA0" w14:textId="6790DB0F" w:rsidR="00E1738D" w:rsidRPr="00D161A8" w:rsidRDefault="00E1738D" w:rsidP="00D33EEA">
      <w:pPr>
        <w:widowControl/>
        <w:wordWrap/>
        <w:adjustRightInd w:val="0"/>
        <w:jc w:val="left"/>
        <w:rPr>
          <w:rFonts w:ascii="Times New Roman" w:eastAsiaTheme="minorEastAsia"/>
          <w:b/>
          <w:bCs/>
          <w:kern w:val="0"/>
          <w:sz w:val="24"/>
          <w:lang w:val="mn-MN"/>
        </w:rPr>
      </w:pPr>
      <w:r w:rsidRPr="00D161A8">
        <w:rPr>
          <w:rFonts w:ascii="Times New Roman" w:eastAsiaTheme="minorEastAsia"/>
          <w:b/>
          <w:bCs/>
          <w:kern w:val="0"/>
          <w:sz w:val="24"/>
          <w:lang w:val="mn-MN"/>
        </w:rPr>
        <w:t>2.</w:t>
      </w:r>
      <w:r w:rsidR="003E2E39" w:rsidRPr="00D161A8">
        <w:rPr>
          <w:rFonts w:ascii="Times New Roman" w:eastAsiaTheme="minorEastAsia"/>
          <w:b/>
          <w:bCs/>
          <w:kern w:val="0"/>
          <w:sz w:val="24"/>
          <w:lang w:val="mn-MN"/>
        </w:rPr>
        <w:t>7</w:t>
      </w:r>
      <w:r w:rsidRPr="00D161A8">
        <w:rPr>
          <w:rFonts w:ascii="Times New Roman" w:eastAsiaTheme="minorEastAsia"/>
          <w:b/>
          <w:bCs/>
          <w:kern w:val="0"/>
          <w:sz w:val="24"/>
          <w:lang w:val="mn-MN"/>
        </w:rPr>
        <w:t>. Risk management plan</w:t>
      </w:r>
    </w:p>
    <w:p w14:paraId="2F4A177F" w14:textId="02763ECF" w:rsidR="00E1738D" w:rsidRPr="00D161A8" w:rsidRDefault="00E1738D" w:rsidP="00D1325D">
      <w:pPr>
        <w:wordWrap/>
        <w:adjustRightInd w:val="0"/>
        <w:snapToGrid w:val="0"/>
        <w:rPr>
          <w:rFonts w:ascii="Times New Roman"/>
          <w:i/>
          <w:color w:val="595959" w:themeColor="text1" w:themeTint="A6"/>
          <w:sz w:val="24"/>
          <w:lang w:val="mn-MN"/>
        </w:rPr>
      </w:pPr>
      <w:r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Describe major risks</w:t>
      </w:r>
      <w:r w:rsidR="00D11B85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 </w:t>
      </w:r>
      <w:r w:rsidR="002E1469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and</w:t>
      </w:r>
      <w:r w:rsidR="00D11B85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 potential conflicts of interest </w:t>
      </w:r>
      <w:r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that could</w:t>
      </w:r>
      <w:r w:rsidR="00D11B85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 negatively</w:t>
      </w:r>
      <w:r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 affect </w:t>
      </w:r>
      <w:r w:rsidR="00D11B85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the project objectives from being achieved.</w:t>
      </w:r>
      <w:r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 </w:t>
      </w:r>
      <w:r w:rsidR="00A00CAE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Address their probabilities</w:t>
      </w:r>
      <w:r w:rsidR="00113572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 xml:space="preserve"> of occurrence and severities of consequences. </w:t>
      </w:r>
      <w:r w:rsidR="00D11B85" w:rsidRPr="00D161A8">
        <w:rPr>
          <w:rFonts w:ascii="Times New Roman" w:eastAsiaTheme="minorEastAsia"/>
          <w:bCs/>
          <w:i/>
          <w:color w:val="595959" w:themeColor="text1" w:themeTint="A6"/>
          <w:kern w:val="0"/>
          <w:sz w:val="24"/>
          <w:lang w:val="mn-MN"/>
        </w:rPr>
        <w:t>Provide mitigation and management measures.</w:t>
      </w:r>
    </w:p>
    <w:p w14:paraId="6566AEBB" w14:textId="71ABE9D5" w:rsidR="00E1738D" w:rsidRPr="00D161A8" w:rsidRDefault="00FB607F" w:rsidP="00D1325D">
      <w:pPr>
        <w:wordWrap/>
        <w:adjustRightInd w:val="0"/>
        <w:snapToGrid w:val="0"/>
        <w:rPr>
          <w:rFonts w:ascii="Times New Roman"/>
          <w:color w:val="000000" w:themeColor="text1"/>
          <w:sz w:val="24"/>
          <w:lang w:val="mn-MN"/>
        </w:rPr>
      </w:pPr>
      <w:r w:rsidRPr="00D161A8">
        <w:rPr>
          <w:rFonts w:ascii="Times New Roman"/>
          <w:color w:val="0070C0"/>
          <w:sz w:val="24"/>
          <w:lang w:val="mn-MN"/>
        </w:rPr>
        <w:t>Type here</w:t>
      </w:r>
    </w:p>
    <w:p w14:paraId="77E546FF" w14:textId="77777777" w:rsidR="00720232" w:rsidRPr="00D161A8" w:rsidRDefault="00720232" w:rsidP="00D1325D">
      <w:pPr>
        <w:wordWrap/>
        <w:adjustRightInd w:val="0"/>
        <w:snapToGrid w:val="0"/>
        <w:rPr>
          <w:rFonts w:ascii="Times New Roman"/>
          <w:color w:val="000000" w:themeColor="text1"/>
          <w:sz w:val="24"/>
          <w:lang w:val="mn-MN"/>
        </w:rPr>
      </w:pPr>
    </w:p>
    <w:p w14:paraId="5722EB5B" w14:textId="77777777" w:rsidR="00FB607F" w:rsidRPr="00D161A8" w:rsidRDefault="00FB607F" w:rsidP="00D1325D">
      <w:pPr>
        <w:wordWrap/>
        <w:adjustRightInd w:val="0"/>
        <w:snapToGrid w:val="0"/>
        <w:rPr>
          <w:rFonts w:ascii="Times New Roman"/>
          <w:color w:val="000000" w:themeColor="text1"/>
          <w:sz w:val="24"/>
          <w:lang w:val="mn-MN"/>
        </w:rPr>
      </w:pPr>
    </w:p>
    <w:p w14:paraId="15A1C24C" w14:textId="77777777" w:rsidR="00256DA8" w:rsidRPr="00D161A8" w:rsidRDefault="00256DA8" w:rsidP="00D1325D">
      <w:pPr>
        <w:widowControl/>
        <w:wordWrap/>
        <w:autoSpaceDE/>
        <w:autoSpaceDN/>
        <w:spacing w:after="200" w:line="276" w:lineRule="auto"/>
        <w:rPr>
          <w:rFonts w:ascii="Times New Roman"/>
          <w:b/>
          <w:color w:val="000000" w:themeColor="text1"/>
          <w:sz w:val="28"/>
          <w:szCs w:val="28"/>
          <w:lang w:val="mn-MN"/>
        </w:rPr>
      </w:pPr>
      <w:r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br w:type="page"/>
      </w:r>
    </w:p>
    <w:p w14:paraId="500139C8" w14:textId="38DC76D3" w:rsidR="00E1738D" w:rsidRPr="00D161A8" w:rsidRDefault="000D7C09" w:rsidP="00D1325D">
      <w:pPr>
        <w:widowControl/>
        <w:wordWrap/>
        <w:autoSpaceDE/>
        <w:autoSpaceDN/>
        <w:rPr>
          <w:rFonts w:ascii="Times New Roman"/>
          <w:b/>
          <w:color w:val="000000" w:themeColor="text1"/>
          <w:sz w:val="28"/>
          <w:szCs w:val="28"/>
          <w:lang w:val="mn-MN"/>
        </w:rPr>
      </w:pPr>
      <w:r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3</w:t>
      </w:r>
      <w:r w:rsidR="002C59CF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 xml:space="preserve">. </w:t>
      </w:r>
      <w:r w:rsidR="009364E5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 xml:space="preserve">Exit </w:t>
      </w:r>
      <w:r w:rsidR="00256DA8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S</w:t>
      </w:r>
      <w:r w:rsidR="009364E5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trategy</w:t>
      </w:r>
    </w:p>
    <w:p w14:paraId="3E89EC06" w14:textId="77777777" w:rsidR="001A3969" w:rsidRPr="00D161A8" w:rsidRDefault="001A3969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</w:p>
    <w:p w14:paraId="497C7EB5" w14:textId="47EA7BA4" w:rsidR="009364E5" w:rsidRPr="00D161A8" w:rsidRDefault="00841780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>3.</w:t>
      </w:r>
      <w:r w:rsidR="002C59CF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 xml:space="preserve">1. </w:t>
      </w:r>
      <w:r w:rsidR="009364E5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 xml:space="preserve">Follow-up </w:t>
      </w:r>
      <w:r w:rsidR="00256DA8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>m</w:t>
      </w:r>
      <w:r w:rsidR="00CC156C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>easures</w:t>
      </w:r>
    </w:p>
    <w:p w14:paraId="4B45ACCB" w14:textId="6394FC92" w:rsidR="00FB607F" w:rsidRPr="00D161A8" w:rsidRDefault="00FB607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Indicate how you</w:t>
      </w:r>
      <w:r w:rsidR="00DE171C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r institution </w:t>
      </w: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will utilize</w:t>
      </w:r>
      <w:r w:rsidR="00DE171C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 </w:t>
      </w: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th</w:t>
      </w:r>
      <w:r w:rsidR="00DE171C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is KSP project to </w:t>
      </w:r>
      <w:r w:rsidR="00746B9D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achieve the </w:t>
      </w:r>
      <w:r w:rsidR="00DE171C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intended </w:t>
      </w:r>
      <w:r w:rsidR="00746B9D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project objectives and impact after project</w:t>
      </w:r>
      <w:r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 completion. Check all that apply.</w:t>
      </w:r>
    </w:p>
    <w:p w14:paraId="27D83976" w14:textId="77777777" w:rsidR="00DE171C" w:rsidRPr="00D161A8" w:rsidRDefault="00DE171C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iCs/>
          <w:color w:val="7F7F7F" w:themeColor="text1" w:themeTint="80"/>
          <w:sz w:val="24"/>
          <w:szCs w:val="24"/>
          <w:lang w:val="mn-M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04"/>
      </w:tblGrid>
      <w:tr w:rsidR="00DE171C" w:rsidRPr="00D161A8" w14:paraId="208B3D90" w14:textId="77777777" w:rsidTr="00EB6D94">
        <w:tc>
          <w:tcPr>
            <w:tcW w:w="9004" w:type="dxa"/>
          </w:tcPr>
          <w:p w14:paraId="0BA5FA99" w14:textId="76E99305" w:rsidR="00DE171C" w:rsidRPr="00D161A8" w:rsidRDefault="00DE171C" w:rsidP="00D1325D">
            <w:pPr>
              <w:pStyle w:val="ListParagraph"/>
              <w:wordWrap/>
              <w:adjustRightInd w:val="0"/>
              <w:snapToGrid w:val="0"/>
              <w:ind w:leftChars="0" w:left="0"/>
              <w:jc w:val="left"/>
              <w:rPr>
                <w:rFonts w:ascii="Times New Roman"/>
                <w:color w:val="000000" w:themeColor="text1"/>
                <w:sz w:val="24"/>
                <w:lang w:val="mn-MN"/>
              </w:rPr>
            </w:pPr>
            <w:r w:rsidRPr="00D161A8">
              <w:rPr>
                <w:rFonts w:ascii="Times New Roman"/>
                <w:color w:val="000000" w:themeColor="text1"/>
                <w:sz w:val="24"/>
                <w:lang w:val="mn-MN"/>
              </w:rPr>
              <w:t xml:space="preserve">This KSP project will be used </w:t>
            </w:r>
            <w:r w:rsidR="00FA3BFB" w:rsidRPr="00D161A8">
              <w:rPr>
                <w:rFonts w:ascii="Times New Roman"/>
                <w:color w:val="000000" w:themeColor="text1"/>
                <w:sz w:val="24"/>
                <w:lang w:val="mn-MN"/>
              </w:rPr>
              <w:t>to</w:t>
            </w:r>
          </w:p>
          <w:p w14:paraId="798B7DFE" w14:textId="77777777" w:rsidR="00DE171C" w:rsidRPr="00D161A8" w:rsidRDefault="00DE171C" w:rsidP="00D1325D">
            <w:pPr>
              <w:pStyle w:val="ListParagraph"/>
              <w:wordWrap/>
              <w:adjustRightInd w:val="0"/>
              <w:snapToGrid w:val="0"/>
              <w:ind w:leftChars="0" w:left="0"/>
              <w:jc w:val="left"/>
              <w:rPr>
                <w:rFonts w:ascii="Times New Roman"/>
                <w:sz w:val="24"/>
                <w:lang w:val="mn-MN"/>
              </w:rPr>
            </w:pPr>
          </w:p>
          <w:p w14:paraId="1A70CA29" w14:textId="3671B256" w:rsidR="00FA3BFB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100" w:left="5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21471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eastAsia="MS Gothic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3BFB" w:rsidRPr="00D161A8">
              <w:rPr>
                <w:rFonts w:ascii="Times New Roman"/>
                <w:sz w:val="24"/>
                <w:lang w:val="mn-MN"/>
              </w:rPr>
              <w:t>Enhance the policy environment</w:t>
            </w:r>
            <w:r w:rsidR="000D7C09" w:rsidRPr="00D161A8">
              <w:rPr>
                <w:rFonts w:ascii="Times New Roman"/>
                <w:sz w:val="24"/>
                <w:lang w:val="mn-MN"/>
              </w:rPr>
              <w:t>:</w:t>
            </w:r>
          </w:p>
          <w:p w14:paraId="3F9D5AB0" w14:textId="422F2A4E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-1300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Draft</w:t>
            </w:r>
            <w:r w:rsidR="000D7C09" w:rsidRPr="00D161A8">
              <w:rPr>
                <w:rFonts w:ascii="Times New Roman"/>
                <w:sz w:val="24"/>
                <w:lang w:val="mn-MN"/>
              </w:rPr>
              <w:t>ing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or amend</w:t>
            </w:r>
            <w:r w:rsidR="000D7C09" w:rsidRPr="00D161A8">
              <w:rPr>
                <w:rFonts w:ascii="Times New Roman"/>
                <w:sz w:val="24"/>
                <w:lang w:val="mn-MN"/>
              </w:rPr>
              <w:t>ing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legislation or regulations</w:t>
            </w:r>
          </w:p>
          <w:p w14:paraId="12ACF093" w14:textId="074274B4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186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Prepar</w:t>
            </w:r>
            <w:r w:rsidR="000D7C09" w:rsidRPr="00D161A8">
              <w:rPr>
                <w:rFonts w:ascii="Times New Roman"/>
                <w:sz w:val="24"/>
                <w:lang w:val="mn-MN"/>
              </w:rPr>
              <w:t>ing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new policy plan</w:t>
            </w:r>
            <w:r w:rsidR="000D7C09" w:rsidRPr="00D161A8">
              <w:rPr>
                <w:rFonts w:ascii="Times New Roman"/>
                <w:sz w:val="24"/>
                <w:lang w:val="mn-MN"/>
              </w:rPr>
              <w:t>s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or budgets</w:t>
            </w:r>
          </w:p>
          <w:p w14:paraId="0F95FAB1" w14:textId="469601CB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-10733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Establish</w:t>
            </w:r>
            <w:r w:rsidR="000D7C09" w:rsidRPr="00D161A8">
              <w:rPr>
                <w:rFonts w:ascii="Times New Roman"/>
                <w:sz w:val="24"/>
                <w:lang w:val="mn-MN"/>
              </w:rPr>
              <w:t>ing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or reform</w:t>
            </w:r>
            <w:r w:rsidR="000D7C09" w:rsidRPr="00D161A8">
              <w:rPr>
                <w:rFonts w:ascii="Times New Roman"/>
                <w:sz w:val="24"/>
                <w:lang w:val="mn-MN"/>
              </w:rPr>
              <w:t>ing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organizations</w:t>
            </w:r>
            <w:r w:rsidR="000D7C09" w:rsidRPr="00D161A8">
              <w:rPr>
                <w:rFonts w:ascii="Times New Roman"/>
                <w:sz w:val="24"/>
                <w:lang w:val="mn-MN"/>
              </w:rPr>
              <w:t>/</w:t>
            </w:r>
            <w:r w:rsidR="00DE171C" w:rsidRPr="00D161A8">
              <w:rPr>
                <w:rFonts w:ascii="Times New Roman"/>
                <w:sz w:val="24"/>
                <w:lang w:val="mn-MN"/>
              </w:rPr>
              <w:t>institutions</w:t>
            </w:r>
          </w:p>
          <w:p w14:paraId="07BF1020" w14:textId="14668A35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309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0D7C09" w:rsidRPr="00D161A8">
              <w:rPr>
                <w:rFonts w:ascii="Times New Roman"/>
                <w:sz w:val="24"/>
                <w:lang w:val="mn-MN"/>
              </w:rPr>
              <w:t>Capacity building of and/or knowledge transferring to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0D7C09" w:rsidRPr="00D161A8">
              <w:rPr>
                <w:rFonts w:ascii="Times New Roman"/>
                <w:sz w:val="24"/>
                <w:lang w:val="mn-MN"/>
              </w:rPr>
              <w:t>relevant stakeholders</w:t>
            </w:r>
          </w:p>
          <w:p w14:paraId="47DA5B77" w14:textId="77777777" w:rsidR="00DE171C" w:rsidRPr="00D161A8" w:rsidRDefault="00DE171C" w:rsidP="00D1325D">
            <w:pPr>
              <w:pStyle w:val="ListParagraph"/>
              <w:wordWrap/>
              <w:adjustRightInd w:val="0"/>
              <w:snapToGrid w:val="0"/>
              <w:ind w:leftChars="0" w:left="3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</w:p>
          <w:p w14:paraId="1EF3B4C8" w14:textId="18A0C1A0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100" w:left="5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4114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9D" w:rsidRPr="00D161A8">
                  <w:rPr>
                    <w:rFonts w:ascii="Segoe UI Symbol" w:eastAsia="MS Gothic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3BFB" w:rsidRPr="00D161A8">
              <w:rPr>
                <w:rFonts w:ascii="Times New Roman"/>
                <w:sz w:val="24"/>
                <w:lang w:val="mn-MN"/>
              </w:rPr>
              <w:t>Link with other d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evelopment cooperation </w:t>
            </w:r>
            <w:r w:rsidR="00FA3BFB" w:rsidRPr="00D161A8">
              <w:rPr>
                <w:rFonts w:ascii="Times New Roman"/>
                <w:sz w:val="24"/>
                <w:lang w:val="mn-MN"/>
              </w:rPr>
              <w:t>projects/programs</w:t>
            </w:r>
            <w:r w:rsidR="000D7C09" w:rsidRPr="00D161A8">
              <w:rPr>
                <w:rFonts w:ascii="Times New Roman"/>
                <w:sz w:val="24"/>
                <w:lang w:val="mn-MN"/>
              </w:rPr>
              <w:t xml:space="preserve"> implemented by:</w:t>
            </w:r>
          </w:p>
          <w:p w14:paraId="066B1A40" w14:textId="40F4A632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-11700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3BFB" w:rsidRPr="00D161A8">
              <w:rPr>
                <w:rFonts w:ascii="Times New Roman"/>
                <w:sz w:val="24"/>
                <w:lang w:val="mn-MN"/>
              </w:rPr>
              <w:t xml:space="preserve">EDCF, 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KOICA, </w:t>
            </w:r>
            <w:r w:rsidR="00FA3BFB" w:rsidRPr="00D161A8">
              <w:rPr>
                <w:rFonts w:ascii="Times New Roman"/>
                <w:sz w:val="24"/>
                <w:lang w:val="mn-MN"/>
              </w:rPr>
              <w:t>and/</w:t>
            </w:r>
            <w:r w:rsidR="00DE171C" w:rsidRPr="00D161A8">
              <w:rPr>
                <w:rFonts w:ascii="Times New Roman"/>
                <w:sz w:val="24"/>
                <w:lang w:val="mn-MN"/>
              </w:rPr>
              <w:t>or other Korean</w:t>
            </w:r>
            <w:r w:rsidR="00FA3BFB" w:rsidRPr="00D161A8">
              <w:rPr>
                <w:rFonts w:ascii="Times New Roman"/>
                <w:sz w:val="24"/>
                <w:lang w:val="mn-MN"/>
              </w:rPr>
              <w:t xml:space="preserve"> public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3BFB" w:rsidRPr="00D161A8">
              <w:rPr>
                <w:rFonts w:ascii="Times New Roman"/>
                <w:sz w:val="24"/>
                <w:lang w:val="mn-MN"/>
              </w:rPr>
              <w:t>institutions</w:t>
            </w:r>
          </w:p>
          <w:p w14:paraId="55DAC890" w14:textId="7FC3342F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19586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Multilateral development banks</w:t>
            </w:r>
            <w:r w:rsidR="00FA3BFB" w:rsidRPr="00D161A8">
              <w:rPr>
                <w:rFonts w:ascii="Times New Roman"/>
                <w:sz w:val="24"/>
                <w:lang w:val="mn-MN"/>
              </w:rPr>
              <w:t xml:space="preserve"> and/or development finance institutions</w:t>
            </w:r>
          </w:p>
          <w:p w14:paraId="454D28CF" w14:textId="44EB7F67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-10216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Other internatio</w:t>
            </w:r>
            <w:r w:rsidR="00FA3BFB" w:rsidRPr="00D161A8">
              <w:rPr>
                <w:rFonts w:ascii="Times New Roman"/>
                <w:sz w:val="24"/>
                <w:lang w:val="mn-MN"/>
              </w:rPr>
              <w:t>nal organizations and/</w:t>
            </w:r>
            <w:r w:rsidR="00DE171C" w:rsidRPr="00D161A8">
              <w:rPr>
                <w:rFonts w:ascii="Times New Roman"/>
                <w:sz w:val="24"/>
                <w:lang w:val="mn-MN"/>
              </w:rPr>
              <w:t>or non-governmental organizations</w:t>
            </w:r>
          </w:p>
          <w:p w14:paraId="3C2367A3" w14:textId="77777777" w:rsidR="00DE171C" w:rsidRPr="00D161A8" w:rsidRDefault="00DE171C" w:rsidP="00D1325D">
            <w:pPr>
              <w:pStyle w:val="ListParagraph"/>
              <w:wordWrap/>
              <w:adjustRightInd w:val="0"/>
              <w:snapToGrid w:val="0"/>
              <w:ind w:leftChars="0" w:left="3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</w:p>
          <w:p w14:paraId="354BBB45" w14:textId="42D353FA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100" w:left="5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130913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3BFB" w:rsidRPr="00D161A8">
              <w:rPr>
                <w:rFonts w:ascii="Times New Roman"/>
                <w:sz w:val="24"/>
                <w:lang w:val="mn-MN"/>
              </w:rPr>
              <w:t>Catalyze p</w:t>
            </w:r>
            <w:r w:rsidR="00DE171C" w:rsidRPr="00D161A8">
              <w:rPr>
                <w:rFonts w:ascii="Times New Roman"/>
                <w:sz w:val="24"/>
                <w:lang w:val="mn-MN"/>
              </w:rPr>
              <w:t>rivate sector engagement</w:t>
            </w:r>
            <w:r w:rsidR="000D7C09" w:rsidRPr="00D161A8">
              <w:rPr>
                <w:rFonts w:ascii="Times New Roman"/>
                <w:sz w:val="24"/>
                <w:lang w:val="mn-MN"/>
              </w:rPr>
              <w:t>:</w:t>
            </w:r>
          </w:p>
          <w:p w14:paraId="55064121" w14:textId="7A7F2F47" w:rsidR="000D7C09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15023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759D" w:rsidRPr="00D161A8">
              <w:rPr>
                <w:rFonts w:ascii="Times New Roman"/>
                <w:sz w:val="24"/>
                <w:lang w:val="mn-MN"/>
              </w:rPr>
              <w:t>Cooperating with private organizations in the follow-up activities to this project</w:t>
            </w:r>
          </w:p>
          <w:p w14:paraId="4014C057" w14:textId="635733C4" w:rsidR="008D67FA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67469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FA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8D67FA" w:rsidRPr="00D161A8">
              <w:rPr>
                <w:rFonts w:ascii="Times New Roman"/>
                <w:sz w:val="24"/>
                <w:lang w:val="mn-MN"/>
              </w:rPr>
              <w:t xml:space="preserve"> Support</w:t>
            </w:r>
            <w:r w:rsidR="00EC7B60" w:rsidRPr="00D161A8">
              <w:rPr>
                <w:rFonts w:ascii="Times New Roman"/>
                <w:sz w:val="24"/>
                <w:lang w:val="mn-MN"/>
              </w:rPr>
              <w:t>ing</w:t>
            </w:r>
            <w:r w:rsidR="008D67FA" w:rsidRPr="00D161A8">
              <w:rPr>
                <w:rFonts w:ascii="Times New Roman"/>
                <w:sz w:val="24"/>
                <w:lang w:val="mn-MN"/>
              </w:rPr>
              <w:t xml:space="preserve"> the local private sector</w:t>
            </w:r>
          </w:p>
          <w:p w14:paraId="02F72ED1" w14:textId="2B5BD360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200" w:left="7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176240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FA759D" w:rsidRPr="00D161A8">
              <w:rPr>
                <w:rFonts w:ascii="Times New Roman"/>
                <w:sz w:val="24"/>
                <w:lang w:val="mn-MN"/>
              </w:rPr>
              <w:t>Creating business partnerships with the Korean private sector (trade and investment seminars, etc.)</w:t>
            </w:r>
          </w:p>
          <w:p w14:paraId="2F67E772" w14:textId="77777777" w:rsidR="00DE171C" w:rsidRPr="00D161A8" w:rsidRDefault="00DE171C" w:rsidP="00D1325D">
            <w:pPr>
              <w:pStyle w:val="ListParagraph"/>
              <w:wordWrap/>
              <w:adjustRightInd w:val="0"/>
              <w:snapToGrid w:val="0"/>
              <w:ind w:leftChars="0" w:left="0"/>
              <w:jc w:val="left"/>
              <w:rPr>
                <w:rFonts w:ascii="Times New Roman"/>
                <w:sz w:val="24"/>
                <w:lang w:val="mn-MN"/>
              </w:rPr>
            </w:pPr>
          </w:p>
          <w:p w14:paraId="4026D4B5" w14:textId="2369C657" w:rsidR="00DE171C" w:rsidRPr="00D161A8" w:rsidRDefault="00D161A8" w:rsidP="00D1325D">
            <w:pPr>
              <w:pStyle w:val="ListParagraph"/>
              <w:wordWrap/>
              <w:adjustRightInd w:val="0"/>
              <w:snapToGrid w:val="0"/>
              <w:ind w:leftChars="100" w:left="560" w:hangingChars="150" w:hanging="360"/>
              <w:jc w:val="left"/>
              <w:rPr>
                <w:rFonts w:ascii="Times New Roman"/>
                <w:sz w:val="24"/>
                <w:lang w:val="mn-MN"/>
              </w:rPr>
            </w:pPr>
            <w:sdt>
              <w:sdtPr>
                <w:rPr>
                  <w:rFonts w:ascii="Times New Roman"/>
                  <w:sz w:val="24"/>
                  <w:lang w:val="mn-MN"/>
                </w:rPr>
                <w:id w:val="7539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1C" w:rsidRPr="00D161A8">
                  <w:rPr>
                    <w:rFonts w:ascii="Segoe UI Symbol" w:hAnsi="Segoe UI Symbol" w:cs="Segoe UI Symbol"/>
                    <w:sz w:val="24"/>
                    <w:lang w:val="mn-MN"/>
                  </w:rPr>
                  <w:t>☐</w:t>
                </w:r>
              </w:sdtContent>
            </w:sdt>
            <w:r w:rsidR="00DE171C" w:rsidRPr="00D161A8">
              <w:rPr>
                <w:rFonts w:ascii="Times New Roman"/>
                <w:sz w:val="24"/>
                <w:lang w:val="mn-MN"/>
              </w:rPr>
              <w:t xml:space="preserve"> Others</w:t>
            </w:r>
            <w:r w:rsidR="00804E09" w:rsidRPr="00D161A8">
              <w:rPr>
                <w:rFonts w:ascii="Times New Roman"/>
                <w:sz w:val="24"/>
                <w:lang w:val="mn-MN"/>
              </w:rPr>
              <w:t xml:space="preserve"> (e.g. </w:t>
            </w:r>
            <w:r w:rsidR="008D67FA" w:rsidRPr="00D161A8">
              <w:rPr>
                <w:rFonts w:ascii="Times New Roman"/>
                <w:sz w:val="24"/>
                <w:lang w:val="mn-MN"/>
              </w:rPr>
              <w:t>support</w:t>
            </w:r>
            <w:r w:rsidR="00EC7B60" w:rsidRPr="00D161A8">
              <w:rPr>
                <w:rFonts w:ascii="Times New Roman"/>
                <w:sz w:val="24"/>
                <w:lang w:val="mn-MN"/>
              </w:rPr>
              <w:t>ing</w:t>
            </w:r>
            <w:r w:rsidR="008D67FA" w:rsidRPr="00D161A8">
              <w:rPr>
                <w:rFonts w:ascii="Times New Roman"/>
                <w:sz w:val="24"/>
                <w:lang w:val="mn-MN"/>
              </w:rPr>
              <w:t xml:space="preserve"> </w:t>
            </w:r>
            <w:r w:rsidR="00804E09" w:rsidRPr="00D161A8">
              <w:rPr>
                <w:rFonts w:ascii="Times New Roman"/>
                <w:sz w:val="24"/>
                <w:lang w:val="mn-MN"/>
              </w:rPr>
              <w:t>national development projects/programs)</w:t>
            </w:r>
            <w:r w:rsidR="00DE171C" w:rsidRPr="00D161A8">
              <w:rPr>
                <w:rFonts w:ascii="Times New Roman"/>
                <w:sz w:val="24"/>
                <w:lang w:val="mn-MN"/>
              </w:rPr>
              <w:t xml:space="preserve">: </w:t>
            </w:r>
            <w:r w:rsidR="00DE171C" w:rsidRPr="00D161A8">
              <w:rPr>
                <w:rFonts w:ascii="Times New Roman"/>
                <w:color w:val="0070C0"/>
                <w:sz w:val="24"/>
                <w:lang w:val="mn-MN"/>
              </w:rPr>
              <w:t>Type here</w:t>
            </w:r>
          </w:p>
          <w:p w14:paraId="1584BE75" w14:textId="77777777" w:rsidR="00DE171C" w:rsidRPr="00D161A8" w:rsidRDefault="00DE171C" w:rsidP="00D1325D">
            <w:pPr>
              <w:pStyle w:val="ListParagraph"/>
              <w:wordWrap/>
              <w:adjustRightInd w:val="0"/>
              <w:snapToGrid w:val="0"/>
              <w:ind w:leftChars="0" w:left="0"/>
              <w:jc w:val="left"/>
              <w:rPr>
                <w:rFonts w:ascii="Times New Roman"/>
                <w:b/>
                <w:color w:val="000000" w:themeColor="text1"/>
                <w:sz w:val="24"/>
                <w:lang w:val="mn-MN"/>
              </w:rPr>
            </w:pPr>
          </w:p>
        </w:tc>
      </w:tr>
    </w:tbl>
    <w:p w14:paraId="472FC543" w14:textId="77777777" w:rsidR="00D54603" w:rsidRPr="00D161A8" w:rsidRDefault="00D54603" w:rsidP="00D1325D">
      <w:pPr>
        <w:pStyle w:val="ListParagraph"/>
        <w:wordWrap/>
        <w:adjustRightInd w:val="0"/>
        <w:snapToGrid w:val="0"/>
        <w:ind w:leftChars="0" w:left="0"/>
        <w:jc w:val="left"/>
        <w:rPr>
          <w:rFonts w:ascii="Times New Roman"/>
          <w:b/>
          <w:color w:val="000000" w:themeColor="text1"/>
          <w:sz w:val="24"/>
          <w:lang w:val="mn-MN"/>
        </w:rPr>
      </w:pPr>
    </w:p>
    <w:p w14:paraId="6DA92FDA" w14:textId="039C5B37" w:rsidR="004F33FF" w:rsidRPr="00D161A8" w:rsidRDefault="004F33FF" w:rsidP="00D1325D">
      <w:pPr>
        <w:wordWrap/>
        <w:adjustRightInd w:val="0"/>
        <w:snapToGrid w:val="0"/>
        <w:ind w:left="424" w:hangingChars="180" w:hanging="424"/>
        <w:rPr>
          <w:rFonts w:ascii="Times New Roman"/>
          <w:b/>
          <w:sz w:val="24"/>
          <w:lang w:val="mn-MN"/>
        </w:rPr>
      </w:pPr>
    </w:p>
    <w:p w14:paraId="777B66BF" w14:textId="4F87F1EE" w:rsidR="00FB607F" w:rsidRPr="00D161A8" w:rsidRDefault="00FB607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 xml:space="preserve">3.2. </w:t>
      </w:r>
      <w:r w:rsidR="00540D43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>Post-project a</w:t>
      </w:r>
      <w:r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>ction plan</w:t>
      </w:r>
    </w:p>
    <w:p w14:paraId="6FB7D8C6" w14:textId="55396030" w:rsidR="00CC156C" w:rsidRPr="00D161A8" w:rsidRDefault="00CC156C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Elaborate</w:t>
      </w:r>
      <w:r w:rsidR="00455782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on</w:t>
      </w: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how your institution will execute follow-up measures</w:t>
      </w:r>
      <w:r w:rsidR="00455782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indicated i</w:t>
      </w: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n Section 3.1</w:t>
      </w:r>
      <w:r w:rsidR="00B36729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by providin</w:t>
      </w: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g an </w:t>
      </w:r>
      <w:r w:rsidR="00E72F37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action plan</w:t>
      </w:r>
      <w:r w:rsidR="00B36729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containing</w:t>
      </w:r>
      <w:r w:rsidR="00E72F37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information on the</w:t>
      </w:r>
      <w:r w:rsidR="00B36729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activities,</w:t>
      </w:r>
      <w:r w:rsidR="00E72F37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timeline, relevant stakeholders, etc.</w:t>
      </w:r>
      <w:r w:rsidR="009C60DC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</w:t>
      </w:r>
      <w:r w:rsidR="009C60DC" w:rsidRPr="00D161A8">
        <w:rPr>
          <w:rFonts w:ascii="Times New Roman"/>
          <w:i/>
          <w:color w:val="595959" w:themeColor="text1" w:themeTint="A6"/>
          <w:sz w:val="24"/>
          <w:lang w:val="mn-MN"/>
        </w:rPr>
        <w:t>If this project is to be associated with other development cooperation projects/programs, provide</w:t>
      </w:r>
      <w:r w:rsidR="00A00CAE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relevant</w:t>
      </w:r>
      <w:r w:rsidR="009C60DC" w:rsidRPr="00D161A8">
        <w:rPr>
          <w:rFonts w:ascii="Times New Roman"/>
          <w:i/>
          <w:color w:val="595959" w:themeColor="text1" w:themeTint="A6"/>
          <w:sz w:val="24"/>
          <w:lang w:val="mn-MN"/>
        </w:rPr>
        <w:t xml:space="preserve"> details (title, amount, expected duration, etc.).</w:t>
      </w:r>
    </w:p>
    <w:p w14:paraId="52D9DE4F" w14:textId="24DFF220" w:rsidR="002C59CF" w:rsidRPr="00D161A8" w:rsidRDefault="00FB607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6B36802B" w14:textId="77777777" w:rsidR="00FB607F" w:rsidRPr="00D161A8" w:rsidRDefault="00FB607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</w:p>
    <w:p w14:paraId="79A8133B" w14:textId="61EFEA60" w:rsidR="00B4790C" w:rsidRPr="00D161A8" w:rsidRDefault="00B4790C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</w:p>
    <w:p w14:paraId="752A8D63" w14:textId="09961561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 xml:space="preserve">3. Follow-up </w:t>
      </w:r>
      <w:r w:rsidR="00AC258F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>KSP</w:t>
      </w:r>
      <w:r w:rsidR="00256DA8" w:rsidRPr="00D161A8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mn-MN"/>
        </w:rPr>
        <w:t xml:space="preserve"> project</w:t>
      </w:r>
    </w:p>
    <w:p w14:paraId="3075E1F4" w14:textId="1968424C" w:rsidR="002C59CF" w:rsidRPr="00D161A8" w:rsidRDefault="000726FD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If your institution plans on requesting a follow-up KSP project in the </w:t>
      </w:r>
      <w:r w:rsidR="00F51490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forthcoming </w:t>
      </w: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years, briefly describe the project</w:t>
      </w:r>
      <w:r w:rsidR="00F51490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’s </w:t>
      </w:r>
      <w:r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objectives</w:t>
      </w:r>
      <w:r w:rsidR="00B80FB9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/outcomes</w:t>
      </w:r>
      <w:r w:rsidR="00F51490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and necessity</w:t>
      </w:r>
      <w:r w:rsidR="00B80FB9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.</w:t>
      </w:r>
    </w:p>
    <w:p w14:paraId="53E2C532" w14:textId="77777777" w:rsidR="00B80FB9" w:rsidRPr="00D161A8" w:rsidRDefault="00B80FB9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356A242F" w14:textId="77777777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</w:p>
    <w:p w14:paraId="43FAF10C" w14:textId="77777777" w:rsidR="00F81B4B" w:rsidRPr="00D161A8" w:rsidRDefault="00F81B4B" w:rsidP="00D1325D">
      <w:pPr>
        <w:widowControl/>
        <w:wordWrap/>
        <w:autoSpaceDE/>
        <w:autoSpaceDN/>
        <w:rPr>
          <w:rFonts w:ascii="Times New Roman"/>
          <w:color w:val="000000" w:themeColor="text1"/>
          <w:sz w:val="24"/>
          <w:lang w:val="mn-MN"/>
        </w:rPr>
      </w:pPr>
    </w:p>
    <w:p w14:paraId="2FD703BD" w14:textId="77777777" w:rsidR="00256DA8" w:rsidRPr="00D161A8" w:rsidRDefault="00256DA8" w:rsidP="00D1325D">
      <w:pPr>
        <w:widowControl/>
        <w:wordWrap/>
        <w:autoSpaceDE/>
        <w:autoSpaceDN/>
        <w:spacing w:after="200" w:line="276" w:lineRule="auto"/>
        <w:rPr>
          <w:rFonts w:ascii="Times New Roman"/>
          <w:b/>
          <w:color w:val="000000" w:themeColor="text1"/>
          <w:sz w:val="28"/>
          <w:szCs w:val="28"/>
          <w:lang w:val="mn-MN"/>
        </w:rPr>
      </w:pPr>
      <w:r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br w:type="page"/>
      </w:r>
    </w:p>
    <w:p w14:paraId="54D3D086" w14:textId="0914649A" w:rsidR="00D27DA8" w:rsidRPr="00D161A8" w:rsidRDefault="000D7C09" w:rsidP="00D1325D">
      <w:pPr>
        <w:widowControl/>
        <w:wordWrap/>
        <w:autoSpaceDE/>
        <w:autoSpaceDN/>
        <w:rPr>
          <w:rFonts w:ascii="Times New Roman"/>
          <w:b/>
          <w:color w:val="000000" w:themeColor="text1"/>
          <w:sz w:val="28"/>
          <w:szCs w:val="28"/>
          <w:lang w:val="mn-MN"/>
        </w:rPr>
      </w:pPr>
      <w:r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4</w:t>
      </w:r>
      <w:r w:rsidR="002C59CF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 xml:space="preserve">. Other </w:t>
      </w:r>
      <w:r w:rsidR="00256DA8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R</w:t>
      </w:r>
      <w:r w:rsidR="00D27DA8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 xml:space="preserve">elevant </w:t>
      </w:r>
      <w:r w:rsidR="00256DA8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I</w:t>
      </w:r>
      <w:r w:rsidR="00D27DA8" w:rsidRPr="00D161A8">
        <w:rPr>
          <w:rFonts w:ascii="Times New Roman"/>
          <w:b/>
          <w:color w:val="000000" w:themeColor="text1"/>
          <w:sz w:val="28"/>
          <w:szCs w:val="28"/>
          <w:lang w:val="mn-MN"/>
        </w:rPr>
        <w:t>nformation</w:t>
      </w:r>
    </w:p>
    <w:p w14:paraId="01211951" w14:textId="09C0A960" w:rsidR="007D7CB4" w:rsidRPr="00D161A8" w:rsidRDefault="00F51490" w:rsidP="00D33EEA">
      <w:pPr>
        <w:pStyle w:val="a"/>
        <w:wordWrap/>
        <w:spacing w:line="240" w:lineRule="auto"/>
        <w:rPr>
          <w:rFonts w:ascii="Times New Roman"/>
          <w:i/>
          <w:color w:val="595959" w:themeColor="text1" w:themeTint="A6"/>
          <w:sz w:val="24"/>
          <w:lang w:val="mn-MN"/>
        </w:rPr>
      </w:pP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>Provide any other relevant information deemed necessary for consideration by the Korean government.</w:t>
      </w:r>
      <w:r w:rsidR="00B36729"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</w:t>
      </w:r>
      <w:r w:rsidR="007D7CB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Indicate </w:t>
      </w:r>
      <w:r w:rsidR="00B36729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here </w:t>
      </w:r>
      <w:r w:rsidR="007D7CB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i</w:t>
      </w:r>
      <w:r w:rsidR="00270F4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f your </w:t>
      </w:r>
      <w:r w:rsidR="00B36729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institution </w:t>
      </w:r>
      <w:r w:rsidR="00270F4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wishes this proposal to be considered as a 2022-2023 KSP project for any matters of high urgency</w:t>
      </w:r>
      <w:r w:rsidR="00B36729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.</w:t>
      </w:r>
      <w:r w:rsidR="007D7CB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 xml:space="preserve"> P</w:t>
      </w:r>
      <w:r w:rsidR="00270F4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rovide sufficient reason, context and supporting evidence</w:t>
      </w:r>
      <w:r w:rsidR="007D7CB4" w:rsidRPr="00D161A8">
        <w:rPr>
          <w:rFonts w:ascii="Times New Roman" w:eastAsia="Batang" w:hAnsi="Times New Roman" w:cs="Times New Roman"/>
          <w:i/>
          <w:iCs/>
          <w:color w:val="595959" w:themeColor="text1" w:themeTint="A6"/>
          <w:sz w:val="24"/>
          <w:szCs w:val="24"/>
          <w:lang w:val="mn-MN"/>
        </w:rPr>
        <w:t>.</w:t>
      </w:r>
    </w:p>
    <w:p w14:paraId="2C94DB29" w14:textId="77777777" w:rsidR="007D7CB4" w:rsidRPr="00D161A8" w:rsidRDefault="007D7CB4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775B8727" w14:textId="77777777" w:rsidR="00B36729" w:rsidRPr="00D161A8" w:rsidRDefault="00B36729" w:rsidP="00D1325D">
      <w:pPr>
        <w:widowControl/>
        <w:wordWrap/>
        <w:autoSpaceDE/>
        <w:autoSpaceDN/>
        <w:rPr>
          <w:rFonts w:ascii="Times New Roman" w:eastAsia="Gulim"/>
          <w:i/>
          <w:iCs/>
          <w:color w:val="7F7F7F" w:themeColor="text1" w:themeTint="80"/>
          <w:kern w:val="0"/>
          <w:sz w:val="24"/>
          <w:lang w:val="mn-MN"/>
        </w:rPr>
      </w:pPr>
    </w:p>
    <w:p w14:paraId="095B59FA" w14:textId="3D639E17" w:rsidR="002C59CF" w:rsidRPr="00D161A8" w:rsidRDefault="002C59CF" w:rsidP="00D1325D">
      <w:pPr>
        <w:widowControl/>
        <w:wordWrap/>
        <w:autoSpaceDE/>
        <w:autoSpaceDN/>
        <w:rPr>
          <w:rFonts w:ascii="Times New Roman" w:eastAsia="휴먼명조"/>
          <w:kern w:val="0"/>
          <w:sz w:val="24"/>
          <w:lang w:val="mn-MN"/>
        </w:rPr>
      </w:pPr>
    </w:p>
    <w:p w14:paraId="7AF72769" w14:textId="77777777" w:rsidR="00B36729" w:rsidRPr="00D161A8" w:rsidRDefault="00B36729" w:rsidP="00D1325D">
      <w:pPr>
        <w:widowControl/>
        <w:wordWrap/>
        <w:autoSpaceDE/>
        <w:autoSpaceDN/>
        <w:rPr>
          <w:rFonts w:ascii="Times New Roman"/>
          <w:b/>
          <w:color w:val="1F497D" w:themeColor="text2"/>
          <w:kern w:val="0"/>
          <w:sz w:val="32"/>
          <w:szCs w:val="32"/>
          <w:lang w:val="mn-MN"/>
        </w:rPr>
      </w:pPr>
      <w:r w:rsidRPr="00D161A8">
        <w:rPr>
          <w:rFonts w:ascii="Times New Roman"/>
          <w:b/>
          <w:color w:val="1F497D" w:themeColor="text2"/>
          <w:sz w:val="32"/>
          <w:szCs w:val="32"/>
          <w:lang w:val="mn-MN"/>
        </w:rPr>
        <w:br w:type="page"/>
      </w:r>
    </w:p>
    <w:p w14:paraId="6B58E00D" w14:textId="0320B911" w:rsidR="00E97D5A" w:rsidRPr="00D161A8" w:rsidRDefault="00E72F37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</w:pPr>
      <w:r w:rsidRPr="00D161A8"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  <w:t xml:space="preserve">Part II. </w:t>
      </w:r>
      <w:r w:rsidR="00E97D5A" w:rsidRPr="00D161A8"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  <w:t xml:space="preserve">Partner </w:t>
      </w:r>
      <w:r w:rsidR="00256DA8" w:rsidRPr="00D161A8"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  <w:t>D</w:t>
      </w:r>
      <w:r w:rsidR="00E97D5A" w:rsidRPr="00D161A8">
        <w:rPr>
          <w:rFonts w:ascii="Times New Roman" w:eastAsia="Batang" w:hAnsi="Times New Roman" w:cs="Times New Roman"/>
          <w:b/>
          <w:color w:val="1F497D" w:themeColor="text2"/>
          <w:sz w:val="32"/>
          <w:szCs w:val="32"/>
          <w:lang w:val="mn-MN"/>
        </w:rPr>
        <w:t>escription</w:t>
      </w:r>
    </w:p>
    <w:p w14:paraId="4C3071AE" w14:textId="77777777" w:rsidR="001A3969" w:rsidRPr="00D161A8" w:rsidRDefault="001A3969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1668D0B4" w14:textId="0EE80A47" w:rsidR="002C59CF" w:rsidRPr="00D161A8" w:rsidRDefault="00FC22C2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8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8"/>
          <w:szCs w:val="24"/>
          <w:lang w:val="mn-MN"/>
        </w:rPr>
        <w:t>A.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8"/>
          <w:szCs w:val="24"/>
          <w:lang w:val="mn-MN"/>
        </w:rPr>
        <w:t xml:space="preserve"> </w:t>
      </w:r>
      <w:r w:rsidR="00E97D5A" w:rsidRPr="00D161A8">
        <w:rPr>
          <w:rFonts w:ascii="Times New Roman" w:eastAsia="Batang" w:hAnsi="Times New Roman" w:cs="Times New Roman"/>
          <w:b/>
          <w:color w:val="auto"/>
          <w:sz w:val="28"/>
          <w:szCs w:val="24"/>
          <w:lang w:val="mn-MN"/>
        </w:rPr>
        <w:t xml:space="preserve">Institution </w:t>
      </w:r>
      <w:r w:rsidR="00256DA8" w:rsidRPr="00D161A8">
        <w:rPr>
          <w:rFonts w:ascii="Times New Roman" w:eastAsia="Batang" w:hAnsi="Times New Roman" w:cs="Times New Roman"/>
          <w:b/>
          <w:color w:val="auto"/>
          <w:sz w:val="28"/>
          <w:szCs w:val="24"/>
          <w:lang w:val="mn-MN"/>
        </w:rPr>
        <w:t>I</w:t>
      </w:r>
      <w:r w:rsidRPr="00D161A8">
        <w:rPr>
          <w:rFonts w:ascii="Times New Roman" w:eastAsia="Batang" w:hAnsi="Times New Roman" w:cs="Times New Roman"/>
          <w:b/>
          <w:color w:val="auto"/>
          <w:sz w:val="28"/>
          <w:szCs w:val="24"/>
          <w:lang w:val="mn-MN"/>
        </w:rPr>
        <w:t>nformation</w:t>
      </w:r>
    </w:p>
    <w:p w14:paraId="5CCD2873" w14:textId="5DD7970E" w:rsidR="00246967" w:rsidRPr="00D161A8" w:rsidRDefault="00246967" w:rsidP="00D1325D">
      <w:pPr>
        <w:wordWrap/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</w:pPr>
      <w:r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Complete the table below and </w:t>
      </w:r>
      <w:r w:rsidR="00FB230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provide a brief </w:t>
      </w:r>
      <w:r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i</w:t>
      </w:r>
      <w:r w:rsidR="000A574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ntroduc</w:t>
      </w:r>
      <w:r w:rsidR="00FB230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tion of your </w:t>
      </w:r>
      <w:r w:rsidR="000A574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institution</w:t>
      </w:r>
      <w:r w:rsidR="00FD52B9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 </w:t>
      </w:r>
      <w:r w:rsidR="00FB230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(</w:t>
      </w:r>
      <w:r w:rsidR="00FD52B9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size, </w:t>
      </w:r>
      <w:r w:rsidR="00EA0368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date of establishment,</w:t>
      </w:r>
      <w:r w:rsidR="00FD52B9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 scope of operations</w:t>
      </w:r>
      <w:r w:rsidR="00FB230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/principal activities</w:t>
      </w:r>
      <w:r w:rsidR="00FD52B9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, structure, etc.</w:t>
      </w:r>
      <w:r w:rsidR="00FB230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).</w:t>
      </w:r>
      <w:r w:rsidR="00FD52B9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 </w:t>
      </w:r>
      <w:r w:rsidR="00FB230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Attach an </w:t>
      </w:r>
      <w:r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organizational chart. </w:t>
      </w:r>
      <w:r w:rsidR="000A574B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If your institution is </w:t>
      </w:r>
      <w:r w:rsidR="00FD52B9"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 xml:space="preserve">a </w:t>
      </w:r>
      <w:r w:rsidRPr="00D161A8">
        <w:rPr>
          <w:rFonts w:ascii="Times New Roman"/>
          <w:i/>
          <w:iCs/>
          <w:color w:val="595959" w:themeColor="text1" w:themeTint="A6"/>
          <w:kern w:val="0"/>
          <w:sz w:val="24"/>
          <w:lang w:val="mn-MN"/>
        </w:rPr>
        <w:t>government-affiliated organization, indicate the supervising authority (ministry, etc.) by text and illustration.</w:t>
      </w:r>
    </w:p>
    <w:p w14:paraId="789D5347" w14:textId="77777777" w:rsidR="00246967" w:rsidRPr="00D161A8" w:rsidRDefault="00246967" w:rsidP="00D1325D">
      <w:pPr>
        <w:wordWrap/>
        <w:rPr>
          <w:rFonts w:ascii="Times New Roman"/>
          <w:i/>
          <w:iCs/>
          <w:color w:val="7F7F7F" w:themeColor="text1" w:themeTint="80"/>
          <w:kern w:val="0"/>
          <w:sz w:val="24"/>
          <w:lang w:val="mn-MN"/>
        </w:rPr>
      </w:pPr>
    </w:p>
    <w:tbl>
      <w:tblPr>
        <w:tblStyle w:val="TableGrid"/>
        <w:tblW w:w="0" w:type="auto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6458"/>
      </w:tblGrid>
      <w:tr w:rsidR="00246967" w:rsidRPr="00D161A8" w14:paraId="1DEC8438" w14:textId="77777777" w:rsidTr="00EB6D94">
        <w:trPr>
          <w:trHeight w:val="407"/>
          <w:jc w:val="right"/>
        </w:trPr>
        <w:tc>
          <w:tcPr>
            <w:tcW w:w="2546" w:type="dxa"/>
            <w:vAlign w:val="center"/>
          </w:tcPr>
          <w:p w14:paraId="1F73E7BA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Institution name</w:t>
            </w:r>
          </w:p>
        </w:tc>
        <w:tc>
          <w:tcPr>
            <w:tcW w:w="6458" w:type="dxa"/>
          </w:tcPr>
          <w:p w14:paraId="3C8D907B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246967" w:rsidRPr="00D161A8" w14:paraId="439DFF45" w14:textId="77777777" w:rsidTr="00EB6D94">
        <w:trPr>
          <w:trHeight w:val="399"/>
          <w:jc w:val="right"/>
        </w:trPr>
        <w:tc>
          <w:tcPr>
            <w:tcW w:w="2546" w:type="dxa"/>
            <w:vAlign w:val="center"/>
          </w:tcPr>
          <w:p w14:paraId="15992167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City/Country</w:t>
            </w:r>
          </w:p>
        </w:tc>
        <w:tc>
          <w:tcPr>
            <w:tcW w:w="6458" w:type="dxa"/>
          </w:tcPr>
          <w:p w14:paraId="2EA323B7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246967" w:rsidRPr="00D161A8" w14:paraId="0E81637A" w14:textId="77777777" w:rsidTr="00EB6D94">
        <w:trPr>
          <w:trHeight w:val="419"/>
          <w:jc w:val="right"/>
        </w:trPr>
        <w:tc>
          <w:tcPr>
            <w:tcW w:w="2546" w:type="dxa"/>
            <w:vAlign w:val="center"/>
          </w:tcPr>
          <w:p w14:paraId="1F56C11A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Address</w:t>
            </w:r>
          </w:p>
        </w:tc>
        <w:tc>
          <w:tcPr>
            <w:tcW w:w="6458" w:type="dxa"/>
          </w:tcPr>
          <w:p w14:paraId="5E3ABD6A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246967" w:rsidRPr="00D161A8" w14:paraId="17C8E946" w14:textId="77777777" w:rsidTr="00EB6D94">
        <w:trPr>
          <w:trHeight w:val="425"/>
          <w:jc w:val="right"/>
        </w:trPr>
        <w:tc>
          <w:tcPr>
            <w:tcW w:w="2546" w:type="dxa"/>
            <w:vAlign w:val="center"/>
          </w:tcPr>
          <w:p w14:paraId="14D1FC3D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Website</w:t>
            </w:r>
          </w:p>
        </w:tc>
        <w:tc>
          <w:tcPr>
            <w:tcW w:w="6458" w:type="dxa"/>
          </w:tcPr>
          <w:p w14:paraId="56C67D7C" w14:textId="77777777" w:rsidR="00246967" w:rsidRPr="00D161A8" w:rsidRDefault="0024696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</w:tbl>
    <w:p w14:paraId="4690D4D0" w14:textId="77777777" w:rsidR="00246967" w:rsidRPr="00D161A8" w:rsidRDefault="00246967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</w:pPr>
    </w:p>
    <w:p w14:paraId="5F93C639" w14:textId="063ED689" w:rsidR="00DD2D17" w:rsidRPr="00D161A8" w:rsidRDefault="00DD2D17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color w:val="0070C0"/>
          <w:sz w:val="24"/>
          <w:szCs w:val="24"/>
          <w:lang w:val="mn-MN"/>
        </w:rPr>
        <w:t>Type here</w:t>
      </w:r>
    </w:p>
    <w:p w14:paraId="4F2A3B11" w14:textId="77777777" w:rsidR="00270F44" w:rsidRPr="00D161A8" w:rsidRDefault="00270F44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2228EB92" w14:textId="77777777" w:rsidR="00270F44" w:rsidRPr="00D161A8" w:rsidRDefault="00270F44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1C064684" w14:textId="64554EFE" w:rsidR="00E97D5A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  <w:t xml:space="preserve">B. Contact </w:t>
      </w:r>
      <w:r w:rsidR="00256DA8" w:rsidRPr="00D161A8"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  <w:t>P</w:t>
      </w:r>
      <w:r w:rsidR="004F56D4" w:rsidRPr="00D161A8">
        <w:rPr>
          <w:rFonts w:ascii="Times New Roman" w:eastAsia="Batang" w:hAnsi="Times New Roman" w:cs="Times New Roman"/>
          <w:b/>
          <w:color w:val="auto"/>
          <w:sz w:val="28"/>
          <w:szCs w:val="28"/>
          <w:lang w:val="mn-MN"/>
        </w:rPr>
        <w:t>erson</w:t>
      </w:r>
    </w:p>
    <w:p w14:paraId="37CBEC80" w14:textId="77777777" w:rsidR="00E97D5A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3D9A7738" w14:textId="38B44BB1" w:rsidR="002C59CF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B.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1. Project Supervisor</w:t>
      </w:r>
    </w:p>
    <w:p w14:paraId="40A3085A" w14:textId="5FCC04FA" w:rsidR="00E97D5A" w:rsidRPr="00D161A8" w:rsidRDefault="00743A3A" w:rsidP="00D1325D">
      <w:pPr>
        <w:pStyle w:val="a"/>
        <w:wordWrap/>
        <w:spacing w:line="240" w:lineRule="auto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</w:pP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>The Project Supervisor w</w:t>
      </w:r>
      <w:r w:rsidR="00EA0368"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>ill supervise</w:t>
      </w:r>
      <w:r w:rsidR="00E97D5A"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the</w:t>
      </w:r>
      <w:r w:rsidR="00FD52B9"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i</w:t>
      </w: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>mplementation of this</w:t>
      </w:r>
      <w:r w:rsidR="00FD52B9"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KSP project.</w:t>
      </w:r>
      <w:r w:rsidR="007B185A" w:rsidRPr="00D161A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mn-MN"/>
        </w:rPr>
        <w:t xml:space="preserve"> </w:t>
      </w:r>
      <w:r w:rsidR="007B185A" w:rsidRPr="00D161A8">
        <w:rPr>
          <w:rFonts w:ascii="Times New Roman" w:eastAsia="Batang" w:hAnsi="Times New Roman" w:cs="Times New Roman"/>
          <w:i/>
          <w:color w:val="595959" w:themeColor="text1" w:themeTint="A6"/>
          <w:sz w:val="24"/>
          <w:szCs w:val="24"/>
          <w:lang w:val="mn-MN"/>
        </w:rPr>
        <w:t>A Director-General or an equivalent officer is recommended.</w:t>
      </w:r>
    </w:p>
    <w:tbl>
      <w:tblPr>
        <w:tblStyle w:val="TableGrid"/>
        <w:tblW w:w="0" w:type="auto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6458"/>
      </w:tblGrid>
      <w:tr w:rsidR="00DD2D17" w:rsidRPr="00D161A8" w14:paraId="3A60EE00" w14:textId="77777777" w:rsidTr="00D33EEA">
        <w:trPr>
          <w:trHeight w:val="407"/>
          <w:jc w:val="right"/>
        </w:trPr>
        <w:tc>
          <w:tcPr>
            <w:tcW w:w="2546" w:type="dxa"/>
            <w:vAlign w:val="center"/>
          </w:tcPr>
          <w:p w14:paraId="69DC61BA" w14:textId="77777777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Name</w:t>
            </w:r>
          </w:p>
        </w:tc>
        <w:tc>
          <w:tcPr>
            <w:tcW w:w="6458" w:type="dxa"/>
          </w:tcPr>
          <w:p w14:paraId="469E1A3A" w14:textId="341A196A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0F60DBCE" w14:textId="77777777" w:rsidTr="00D33EEA">
        <w:trPr>
          <w:trHeight w:val="399"/>
          <w:jc w:val="right"/>
        </w:trPr>
        <w:tc>
          <w:tcPr>
            <w:tcW w:w="2546" w:type="dxa"/>
            <w:vAlign w:val="center"/>
          </w:tcPr>
          <w:p w14:paraId="3397420E" w14:textId="2C997A35" w:rsidR="004F56D4" w:rsidRPr="00D161A8" w:rsidRDefault="004F56D4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Designation</w:t>
            </w:r>
          </w:p>
        </w:tc>
        <w:tc>
          <w:tcPr>
            <w:tcW w:w="6458" w:type="dxa"/>
          </w:tcPr>
          <w:p w14:paraId="4CCDD493" w14:textId="684DD5D7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10B4AC44" w14:textId="77777777" w:rsidTr="00D33EEA">
        <w:trPr>
          <w:trHeight w:val="419"/>
          <w:jc w:val="right"/>
        </w:trPr>
        <w:tc>
          <w:tcPr>
            <w:tcW w:w="2546" w:type="dxa"/>
            <w:vAlign w:val="center"/>
          </w:tcPr>
          <w:p w14:paraId="11DD1D7E" w14:textId="77777777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Department/Division</w:t>
            </w:r>
          </w:p>
        </w:tc>
        <w:tc>
          <w:tcPr>
            <w:tcW w:w="6458" w:type="dxa"/>
          </w:tcPr>
          <w:p w14:paraId="6AC13254" w14:textId="0D118D3F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538B37D6" w14:textId="77777777" w:rsidTr="00D33EEA">
        <w:trPr>
          <w:trHeight w:val="425"/>
          <w:jc w:val="right"/>
        </w:trPr>
        <w:tc>
          <w:tcPr>
            <w:tcW w:w="2546" w:type="dxa"/>
            <w:vAlign w:val="center"/>
          </w:tcPr>
          <w:p w14:paraId="7E4167D1" w14:textId="77C89D7D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Phone number</w:t>
            </w:r>
          </w:p>
        </w:tc>
        <w:tc>
          <w:tcPr>
            <w:tcW w:w="6458" w:type="dxa"/>
          </w:tcPr>
          <w:p w14:paraId="2E38C931" w14:textId="75647231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2886700D" w14:textId="77777777" w:rsidTr="00D33EEA">
        <w:trPr>
          <w:trHeight w:val="403"/>
          <w:jc w:val="right"/>
        </w:trPr>
        <w:tc>
          <w:tcPr>
            <w:tcW w:w="2546" w:type="dxa"/>
            <w:vAlign w:val="center"/>
          </w:tcPr>
          <w:p w14:paraId="1EEA012F" w14:textId="664EBC98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E-mail address</w:t>
            </w:r>
          </w:p>
        </w:tc>
        <w:tc>
          <w:tcPr>
            <w:tcW w:w="6458" w:type="dxa"/>
          </w:tcPr>
          <w:p w14:paraId="123C25E5" w14:textId="297DA682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</w:tbl>
    <w:p w14:paraId="48855C7E" w14:textId="77777777" w:rsidR="002C59CF" w:rsidRPr="00D161A8" w:rsidRDefault="002C59CF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18C7F274" w14:textId="77777777" w:rsidR="00256DA8" w:rsidRPr="00D161A8" w:rsidRDefault="00256DA8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color w:val="auto"/>
          <w:sz w:val="24"/>
          <w:szCs w:val="24"/>
          <w:lang w:val="mn-MN"/>
        </w:rPr>
      </w:pPr>
    </w:p>
    <w:p w14:paraId="3F3A2956" w14:textId="75A5FA8B" w:rsidR="002C59CF" w:rsidRPr="00D161A8" w:rsidRDefault="00E97D5A" w:rsidP="00D1325D">
      <w:pPr>
        <w:pStyle w:val="a"/>
        <w:wordWrap/>
        <w:spacing w:line="240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</w:pPr>
      <w:r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B.</w:t>
      </w:r>
      <w:r w:rsidR="002C59CF" w:rsidRPr="00D161A8">
        <w:rPr>
          <w:rFonts w:ascii="Times New Roman" w:eastAsia="Batang" w:hAnsi="Times New Roman" w:cs="Times New Roman"/>
          <w:b/>
          <w:color w:val="auto"/>
          <w:sz w:val="24"/>
          <w:szCs w:val="24"/>
          <w:lang w:val="mn-MN"/>
        </w:rPr>
        <w:t>2. Project Coordinator</w:t>
      </w:r>
    </w:p>
    <w:p w14:paraId="479A18FE" w14:textId="018B0557" w:rsidR="00E97D5A" w:rsidRPr="00D161A8" w:rsidRDefault="00743A3A" w:rsidP="00D1325D">
      <w:pPr>
        <w:pStyle w:val="a"/>
        <w:wordWrap/>
        <w:spacing w:line="240" w:lineRule="auto"/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</w:pP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The Project Coordinator will </w:t>
      </w:r>
      <w:r w:rsidR="00E97D5A"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be the </w:t>
      </w: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official </w:t>
      </w:r>
      <w:r w:rsidR="00E97D5A"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>contact p</w:t>
      </w: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erson </w:t>
      </w:r>
      <w:r w:rsidR="00E97D5A"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communicating with the Korean </w:t>
      </w: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>counterpart to a</w:t>
      </w:r>
      <w:r w:rsidR="00E97D5A"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>rrange</w:t>
      </w: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 </w:t>
      </w:r>
      <w:r w:rsidR="00E97D5A"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meetings, seminars and workshops </w:t>
      </w:r>
      <w:r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 xml:space="preserve">throughout </w:t>
      </w:r>
      <w:r w:rsidR="004F33FF" w:rsidRPr="00D161A8">
        <w:rPr>
          <w:rFonts w:ascii="Times New Roman" w:hAnsi="Times New Roman" w:cs="Times New Roman"/>
          <w:i/>
          <w:color w:val="595959" w:themeColor="text1" w:themeTint="A6"/>
          <w:sz w:val="24"/>
          <w:lang w:val="mn-MN"/>
        </w:rPr>
        <w:t>the project cycle.</w:t>
      </w:r>
    </w:p>
    <w:tbl>
      <w:tblPr>
        <w:tblStyle w:val="TableGrid"/>
        <w:tblW w:w="0" w:type="auto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6458"/>
      </w:tblGrid>
      <w:tr w:rsidR="00DD2D17" w:rsidRPr="00D161A8" w14:paraId="4F84DE54" w14:textId="77777777" w:rsidTr="00D33EEA">
        <w:trPr>
          <w:trHeight w:val="407"/>
          <w:jc w:val="right"/>
        </w:trPr>
        <w:tc>
          <w:tcPr>
            <w:tcW w:w="2546" w:type="dxa"/>
            <w:vAlign w:val="center"/>
          </w:tcPr>
          <w:p w14:paraId="3550A0BC" w14:textId="77777777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Name</w:t>
            </w:r>
          </w:p>
        </w:tc>
        <w:tc>
          <w:tcPr>
            <w:tcW w:w="6458" w:type="dxa"/>
          </w:tcPr>
          <w:p w14:paraId="713313A0" w14:textId="5AA515DE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46652405" w14:textId="77777777" w:rsidTr="00D33EEA">
        <w:trPr>
          <w:trHeight w:val="399"/>
          <w:jc w:val="right"/>
        </w:trPr>
        <w:tc>
          <w:tcPr>
            <w:tcW w:w="2546" w:type="dxa"/>
            <w:vAlign w:val="center"/>
          </w:tcPr>
          <w:p w14:paraId="37522A70" w14:textId="4D588AEF" w:rsidR="00FD52B9" w:rsidRPr="00D161A8" w:rsidRDefault="004F56D4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Designation</w:t>
            </w:r>
          </w:p>
        </w:tc>
        <w:tc>
          <w:tcPr>
            <w:tcW w:w="6458" w:type="dxa"/>
          </w:tcPr>
          <w:p w14:paraId="6632D012" w14:textId="0A44C051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74AD862D" w14:textId="77777777" w:rsidTr="00D33EEA">
        <w:trPr>
          <w:trHeight w:val="419"/>
          <w:jc w:val="right"/>
        </w:trPr>
        <w:tc>
          <w:tcPr>
            <w:tcW w:w="2546" w:type="dxa"/>
            <w:vAlign w:val="center"/>
          </w:tcPr>
          <w:p w14:paraId="3123B9B8" w14:textId="77777777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Department/Division</w:t>
            </w:r>
          </w:p>
        </w:tc>
        <w:tc>
          <w:tcPr>
            <w:tcW w:w="6458" w:type="dxa"/>
          </w:tcPr>
          <w:p w14:paraId="4298A2E2" w14:textId="0A928EAA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476E0D58" w14:textId="77777777" w:rsidTr="00D33EEA">
        <w:trPr>
          <w:trHeight w:val="425"/>
          <w:jc w:val="right"/>
        </w:trPr>
        <w:tc>
          <w:tcPr>
            <w:tcW w:w="2546" w:type="dxa"/>
            <w:vAlign w:val="center"/>
          </w:tcPr>
          <w:p w14:paraId="40015087" w14:textId="7B8992D7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Phone number</w:t>
            </w:r>
          </w:p>
        </w:tc>
        <w:tc>
          <w:tcPr>
            <w:tcW w:w="6458" w:type="dxa"/>
          </w:tcPr>
          <w:p w14:paraId="0D7B1F57" w14:textId="3377BBD1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  <w:tr w:rsidR="00DD2D17" w:rsidRPr="00D161A8" w14:paraId="007617E7" w14:textId="77777777" w:rsidTr="00D33EEA">
        <w:trPr>
          <w:trHeight w:val="403"/>
          <w:jc w:val="right"/>
        </w:trPr>
        <w:tc>
          <w:tcPr>
            <w:tcW w:w="2546" w:type="dxa"/>
            <w:vAlign w:val="center"/>
          </w:tcPr>
          <w:p w14:paraId="6402C068" w14:textId="67D3351E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  <w:t>E-mail address</w:t>
            </w:r>
          </w:p>
        </w:tc>
        <w:tc>
          <w:tcPr>
            <w:tcW w:w="6458" w:type="dxa"/>
          </w:tcPr>
          <w:p w14:paraId="589C5502" w14:textId="136D1346" w:rsidR="00DD2D17" w:rsidRPr="00D161A8" w:rsidRDefault="00DD2D17" w:rsidP="00D1325D">
            <w:pPr>
              <w:pStyle w:val="a"/>
              <w:wordWrap/>
              <w:spacing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mn-MN"/>
              </w:rPr>
            </w:pPr>
            <w:r w:rsidRPr="00D161A8">
              <w:rPr>
                <w:rFonts w:ascii="Times New Roman" w:eastAsia="Batang" w:hAnsi="Times New Roman" w:cs="Times New Roman"/>
                <w:color w:val="0070C0"/>
                <w:sz w:val="24"/>
                <w:szCs w:val="24"/>
                <w:lang w:val="mn-MN"/>
              </w:rPr>
              <w:t>Type here</w:t>
            </w:r>
          </w:p>
        </w:tc>
      </w:tr>
    </w:tbl>
    <w:p w14:paraId="65E40119" w14:textId="77777777" w:rsidR="002C59CF" w:rsidRPr="00D161A8" w:rsidRDefault="002C59CF" w:rsidP="00D1325D">
      <w:pPr>
        <w:wordWrap/>
        <w:snapToGrid w:val="0"/>
        <w:rPr>
          <w:rFonts w:ascii="Times New Roman"/>
          <w:bCs/>
          <w:sz w:val="24"/>
          <w:lang w:val="mn-MN"/>
        </w:rPr>
      </w:pPr>
    </w:p>
    <w:sectPr w:rsidR="002C59CF" w:rsidRPr="00D161A8" w:rsidSect="00D20DDC">
      <w:pgSz w:w="11906" w:h="16838"/>
      <w:pgMar w:top="1361" w:right="1446" w:bottom="1871" w:left="1446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FA10" w14:textId="77777777" w:rsidR="00B44184" w:rsidRDefault="00B44184" w:rsidP="00C93182">
      <w:r>
        <w:separator/>
      </w:r>
    </w:p>
  </w:endnote>
  <w:endnote w:type="continuationSeparator" w:id="0">
    <w:p w14:paraId="627FAA03" w14:textId="77777777" w:rsidR="00B44184" w:rsidRDefault="00B44184" w:rsidP="00C9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/>
      </w:rPr>
      <w:id w:val="861397973"/>
      <w:docPartObj>
        <w:docPartGallery w:val="Page Numbers (Bottom of Page)"/>
        <w:docPartUnique/>
      </w:docPartObj>
    </w:sdtPr>
    <w:sdtEndPr/>
    <w:sdtContent>
      <w:p w14:paraId="0DCCFE67" w14:textId="4CD396D7" w:rsidR="00026F7F" w:rsidRPr="00256DA8" w:rsidRDefault="00026F7F" w:rsidP="00465CB4">
        <w:pPr>
          <w:pStyle w:val="Footer"/>
          <w:jc w:val="center"/>
          <w:rPr>
            <w:rFonts w:ascii="Times New Roman"/>
          </w:rPr>
        </w:pPr>
        <w:r w:rsidRPr="00256DA8">
          <w:rPr>
            <w:rFonts w:ascii="Times New Roman"/>
          </w:rPr>
          <w:fldChar w:fldCharType="begin"/>
        </w:r>
        <w:r w:rsidRPr="00256DA8">
          <w:rPr>
            <w:rFonts w:ascii="Times New Roman"/>
          </w:rPr>
          <w:instrText>PAGE   \* MERGEFORMAT</w:instrText>
        </w:r>
        <w:r w:rsidRPr="00256DA8">
          <w:rPr>
            <w:rFonts w:ascii="Times New Roman"/>
          </w:rPr>
          <w:fldChar w:fldCharType="separate"/>
        </w:r>
        <w:r w:rsidR="0059757E" w:rsidRPr="0059757E">
          <w:rPr>
            <w:rFonts w:ascii="Times New Roman"/>
            <w:noProof/>
            <w:lang w:val="ko-KR"/>
          </w:rPr>
          <w:t>1</w:t>
        </w:r>
        <w:r w:rsidRPr="00256DA8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FBEF" w14:textId="77777777" w:rsidR="00B44184" w:rsidRDefault="00B44184" w:rsidP="00C93182">
      <w:r>
        <w:separator/>
      </w:r>
    </w:p>
  </w:footnote>
  <w:footnote w:type="continuationSeparator" w:id="0">
    <w:p w14:paraId="08861608" w14:textId="77777777" w:rsidR="00B44184" w:rsidRDefault="00B44184" w:rsidP="00C9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BDC"/>
    <w:multiLevelType w:val="hybridMultilevel"/>
    <w:tmpl w:val="63AE8D2A"/>
    <w:lvl w:ilvl="0" w:tplc="9EE2C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572309C">
      <w:start w:val="1"/>
      <w:numFmt w:val="upperLetter"/>
      <w:lvlText w:val="%2."/>
      <w:lvlJc w:val="left"/>
      <w:pPr>
        <w:ind w:left="3828" w:hanging="400"/>
      </w:pPr>
      <w:rPr>
        <w:b/>
      </w:rPr>
    </w:lvl>
    <w:lvl w:ilvl="2" w:tplc="091E4134">
      <w:start w:val="1"/>
      <w:numFmt w:val="upperLetter"/>
      <w:lvlText w:val="%3."/>
      <w:lvlJc w:val="left"/>
      <w:pPr>
        <w:ind w:left="9073" w:hanging="400"/>
      </w:pPr>
      <w:rPr>
        <w:rFonts w:hint="default"/>
      </w:rPr>
    </w:lvl>
    <w:lvl w:ilvl="3" w:tplc="3348B89C">
      <w:start w:val="1"/>
      <w:numFmt w:val="decimal"/>
      <w:lvlText w:val="%4)"/>
      <w:lvlJc w:val="left"/>
      <w:pPr>
        <w:ind w:left="1560" w:hanging="360"/>
      </w:pPr>
      <w:rPr>
        <w:rFonts w:hint="default"/>
      </w:rPr>
    </w:lvl>
    <w:lvl w:ilvl="4" w:tplc="1280FEC6">
      <w:start w:val="1"/>
      <w:numFmt w:val="bullet"/>
      <w:lvlText w:val="□"/>
      <w:lvlJc w:val="left"/>
      <w:pPr>
        <w:ind w:left="-40" w:hanging="360"/>
      </w:pPr>
      <w:rPr>
        <w:rFonts w:ascii="Malgun Gothic" w:eastAsia="Malgun Gothic" w:hAnsi="Malgun Gothic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2B24458B"/>
    <w:multiLevelType w:val="hybridMultilevel"/>
    <w:tmpl w:val="4E28DA3E"/>
    <w:lvl w:ilvl="0" w:tplc="FCE8D4FE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E2751E4"/>
    <w:multiLevelType w:val="hybridMultilevel"/>
    <w:tmpl w:val="F8B62544"/>
    <w:lvl w:ilvl="0" w:tplc="F6CA3094">
      <w:start w:val="6"/>
      <w:numFmt w:val="bullet"/>
      <w:lvlText w:val="-"/>
      <w:lvlJc w:val="left"/>
      <w:pPr>
        <w:ind w:left="1226" w:hanging="400"/>
      </w:pPr>
      <w:rPr>
        <w:rFonts w:ascii="Batang" w:eastAsia="Batang" w:hAnsi="Batang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3" w15:restartNumberingAfterBreak="0">
    <w:nsid w:val="2EE37B48"/>
    <w:multiLevelType w:val="hybridMultilevel"/>
    <w:tmpl w:val="75B29000"/>
    <w:lvl w:ilvl="0" w:tplc="F6CA3094">
      <w:start w:val="6"/>
      <w:numFmt w:val="bullet"/>
      <w:lvlText w:val="-"/>
      <w:lvlJc w:val="left"/>
      <w:pPr>
        <w:ind w:left="542" w:hanging="400"/>
      </w:pPr>
      <w:rPr>
        <w:rFonts w:ascii="Batang" w:eastAsia="Batang" w:hAnsi="Batang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37E074C"/>
    <w:multiLevelType w:val="hybridMultilevel"/>
    <w:tmpl w:val="50E4B26A"/>
    <w:lvl w:ilvl="0" w:tplc="42B0C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64E88"/>
    <w:multiLevelType w:val="hybridMultilevel"/>
    <w:tmpl w:val="F14EFA78"/>
    <w:lvl w:ilvl="0" w:tplc="FCE8D4FE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FCE8D4FE">
      <w:start w:val="1"/>
      <w:numFmt w:val="decimal"/>
      <w:lvlText w:val="(%2)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40F081B"/>
    <w:multiLevelType w:val="hybridMultilevel"/>
    <w:tmpl w:val="F0742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74"/>
        </w:tabs>
        <w:ind w:left="77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4"/>
        </w:tabs>
        <w:ind w:left="117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4"/>
        </w:tabs>
        <w:ind w:left="157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74"/>
        </w:tabs>
        <w:ind w:left="197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4"/>
        </w:tabs>
        <w:ind w:left="237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4"/>
        </w:tabs>
        <w:ind w:left="277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74"/>
        </w:tabs>
        <w:ind w:left="317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74"/>
        </w:tabs>
        <w:ind w:left="3574" w:hanging="400"/>
      </w:pPr>
    </w:lvl>
  </w:abstractNum>
  <w:abstractNum w:abstractNumId="7" w15:restartNumberingAfterBreak="0">
    <w:nsid w:val="5BCE3903"/>
    <w:multiLevelType w:val="hybridMultilevel"/>
    <w:tmpl w:val="D6A28AF6"/>
    <w:lvl w:ilvl="0" w:tplc="F6CA3094">
      <w:start w:val="6"/>
      <w:numFmt w:val="bullet"/>
      <w:lvlText w:val="-"/>
      <w:lvlJc w:val="left"/>
      <w:pPr>
        <w:ind w:left="800" w:hanging="40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E8C5D9F"/>
    <w:multiLevelType w:val="hybridMultilevel"/>
    <w:tmpl w:val="B78AAE48"/>
    <w:lvl w:ilvl="0" w:tplc="A7C6CA96">
      <w:numFmt w:val="bullet"/>
      <w:lvlText w:val="•"/>
      <w:lvlJc w:val="left"/>
      <w:pPr>
        <w:ind w:left="111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9" w15:restartNumberingAfterBreak="0">
    <w:nsid w:val="6396353D"/>
    <w:multiLevelType w:val="hybridMultilevel"/>
    <w:tmpl w:val="DC60CDA6"/>
    <w:lvl w:ilvl="0" w:tplc="FCE8D4FE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668A171E"/>
    <w:multiLevelType w:val="hybridMultilevel"/>
    <w:tmpl w:val="320A3602"/>
    <w:lvl w:ilvl="0" w:tplc="F6CA3094">
      <w:start w:val="6"/>
      <w:numFmt w:val="bullet"/>
      <w:lvlText w:val="-"/>
      <w:lvlJc w:val="left"/>
      <w:pPr>
        <w:ind w:left="800" w:hanging="400"/>
      </w:pPr>
      <w:rPr>
        <w:rFonts w:ascii="Batang" w:eastAsia="Batang" w:hAnsi="Batang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B52BEE"/>
    <w:multiLevelType w:val="hybridMultilevel"/>
    <w:tmpl w:val="8B280402"/>
    <w:lvl w:ilvl="0" w:tplc="9EE2C0F8">
      <w:start w:val="1"/>
      <w:numFmt w:val="decimal"/>
      <w:lvlText w:val="(%1)"/>
      <w:lvlJc w:val="left"/>
      <w:pPr>
        <w:ind w:left="918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8" w:hanging="400"/>
      </w:pPr>
    </w:lvl>
    <w:lvl w:ilvl="2" w:tplc="0409000F">
      <w:start w:val="1"/>
      <w:numFmt w:val="decimal"/>
      <w:lvlText w:val="%3."/>
      <w:lvlJc w:val="left"/>
      <w:pPr>
        <w:ind w:left="1718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8" w:hanging="400"/>
      </w:pPr>
    </w:lvl>
    <w:lvl w:ilvl="4" w:tplc="04090019" w:tentative="1">
      <w:start w:val="1"/>
      <w:numFmt w:val="upperLetter"/>
      <w:lvlText w:val="%5."/>
      <w:lvlJc w:val="left"/>
      <w:pPr>
        <w:ind w:left="2518" w:hanging="400"/>
      </w:pPr>
    </w:lvl>
    <w:lvl w:ilvl="5" w:tplc="0409001B" w:tentative="1">
      <w:start w:val="1"/>
      <w:numFmt w:val="lowerRoman"/>
      <w:lvlText w:val="%6."/>
      <w:lvlJc w:val="right"/>
      <w:pPr>
        <w:ind w:left="2918" w:hanging="400"/>
      </w:pPr>
    </w:lvl>
    <w:lvl w:ilvl="6" w:tplc="0409000F" w:tentative="1">
      <w:start w:val="1"/>
      <w:numFmt w:val="decimal"/>
      <w:lvlText w:val="%7."/>
      <w:lvlJc w:val="left"/>
      <w:pPr>
        <w:ind w:left="3318" w:hanging="400"/>
      </w:pPr>
    </w:lvl>
    <w:lvl w:ilvl="7" w:tplc="04090019" w:tentative="1">
      <w:start w:val="1"/>
      <w:numFmt w:val="upperLetter"/>
      <w:lvlText w:val="%8."/>
      <w:lvlJc w:val="left"/>
      <w:pPr>
        <w:ind w:left="3718" w:hanging="400"/>
      </w:pPr>
    </w:lvl>
    <w:lvl w:ilvl="8" w:tplc="0409001B" w:tentative="1">
      <w:start w:val="1"/>
      <w:numFmt w:val="lowerRoman"/>
      <w:lvlText w:val="%9."/>
      <w:lvlJc w:val="right"/>
      <w:pPr>
        <w:ind w:left="4118" w:hanging="400"/>
      </w:pPr>
    </w:lvl>
  </w:abstractNum>
  <w:abstractNum w:abstractNumId="12" w15:restartNumberingAfterBreak="0">
    <w:nsid w:val="69582E2A"/>
    <w:multiLevelType w:val="hybridMultilevel"/>
    <w:tmpl w:val="897E37B4"/>
    <w:lvl w:ilvl="0" w:tplc="F6CA3094">
      <w:start w:val="6"/>
      <w:numFmt w:val="bullet"/>
      <w:lvlText w:val="-"/>
      <w:lvlJc w:val="left"/>
      <w:pPr>
        <w:ind w:left="800" w:hanging="40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C5F401A"/>
    <w:multiLevelType w:val="hybridMultilevel"/>
    <w:tmpl w:val="DF008FD6"/>
    <w:lvl w:ilvl="0" w:tplc="F6CA3094">
      <w:start w:val="6"/>
      <w:numFmt w:val="bullet"/>
      <w:lvlText w:val="-"/>
      <w:lvlJc w:val="left"/>
      <w:pPr>
        <w:ind w:left="800" w:hanging="40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6446C28"/>
    <w:multiLevelType w:val="hybridMultilevel"/>
    <w:tmpl w:val="A498D8D0"/>
    <w:lvl w:ilvl="0" w:tplc="A7C6CA96">
      <w:numFmt w:val="bullet"/>
      <w:lvlText w:val="•"/>
      <w:lvlJc w:val="left"/>
      <w:pPr>
        <w:ind w:left="542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2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2"/>
    <w:rsid w:val="00001210"/>
    <w:rsid w:val="00001303"/>
    <w:rsid w:val="00001C18"/>
    <w:rsid w:val="000033F6"/>
    <w:rsid w:val="0000371E"/>
    <w:rsid w:val="00004E7C"/>
    <w:rsid w:val="00005AF7"/>
    <w:rsid w:val="00026F7F"/>
    <w:rsid w:val="0003092C"/>
    <w:rsid w:val="00036739"/>
    <w:rsid w:val="0004263C"/>
    <w:rsid w:val="0004438D"/>
    <w:rsid w:val="00047562"/>
    <w:rsid w:val="0005432D"/>
    <w:rsid w:val="00054351"/>
    <w:rsid w:val="0005532E"/>
    <w:rsid w:val="00057F7A"/>
    <w:rsid w:val="00061E90"/>
    <w:rsid w:val="000627F1"/>
    <w:rsid w:val="0006503A"/>
    <w:rsid w:val="0006538E"/>
    <w:rsid w:val="00066505"/>
    <w:rsid w:val="000726FD"/>
    <w:rsid w:val="0007377C"/>
    <w:rsid w:val="00073BFB"/>
    <w:rsid w:val="00073CA3"/>
    <w:rsid w:val="00074573"/>
    <w:rsid w:val="00077C3F"/>
    <w:rsid w:val="00084F72"/>
    <w:rsid w:val="00090994"/>
    <w:rsid w:val="000953CB"/>
    <w:rsid w:val="000957C6"/>
    <w:rsid w:val="000A13EA"/>
    <w:rsid w:val="000A574B"/>
    <w:rsid w:val="000A70D9"/>
    <w:rsid w:val="000B7E0B"/>
    <w:rsid w:val="000C0D8C"/>
    <w:rsid w:val="000C38D4"/>
    <w:rsid w:val="000C498B"/>
    <w:rsid w:val="000C6A04"/>
    <w:rsid w:val="000C7A1F"/>
    <w:rsid w:val="000D7C09"/>
    <w:rsid w:val="000E2171"/>
    <w:rsid w:val="000E2B01"/>
    <w:rsid w:val="000F08A0"/>
    <w:rsid w:val="000F234F"/>
    <w:rsid w:val="000F60BC"/>
    <w:rsid w:val="000F626D"/>
    <w:rsid w:val="000F7432"/>
    <w:rsid w:val="00100A48"/>
    <w:rsid w:val="0010191F"/>
    <w:rsid w:val="00106DF2"/>
    <w:rsid w:val="00111DF7"/>
    <w:rsid w:val="00113572"/>
    <w:rsid w:val="00123E34"/>
    <w:rsid w:val="00124E23"/>
    <w:rsid w:val="00130419"/>
    <w:rsid w:val="0013200D"/>
    <w:rsid w:val="00141422"/>
    <w:rsid w:val="00141796"/>
    <w:rsid w:val="0014280E"/>
    <w:rsid w:val="00143CCF"/>
    <w:rsid w:val="0014606B"/>
    <w:rsid w:val="00146895"/>
    <w:rsid w:val="00147FB8"/>
    <w:rsid w:val="00152918"/>
    <w:rsid w:val="00157EB9"/>
    <w:rsid w:val="001677E7"/>
    <w:rsid w:val="00175438"/>
    <w:rsid w:val="00176814"/>
    <w:rsid w:val="00187291"/>
    <w:rsid w:val="00194947"/>
    <w:rsid w:val="0019793D"/>
    <w:rsid w:val="001A2C60"/>
    <w:rsid w:val="001A3969"/>
    <w:rsid w:val="001A79A2"/>
    <w:rsid w:val="001B12D6"/>
    <w:rsid w:val="001B1BB4"/>
    <w:rsid w:val="001B2D9C"/>
    <w:rsid w:val="001B4B13"/>
    <w:rsid w:val="001C0C5C"/>
    <w:rsid w:val="001C0CCA"/>
    <w:rsid w:val="001C1179"/>
    <w:rsid w:val="001C3782"/>
    <w:rsid w:val="001D1838"/>
    <w:rsid w:val="001D3C53"/>
    <w:rsid w:val="001D6082"/>
    <w:rsid w:val="001E07BB"/>
    <w:rsid w:val="001E0AB2"/>
    <w:rsid w:val="001F0D86"/>
    <w:rsid w:val="001F536A"/>
    <w:rsid w:val="00201108"/>
    <w:rsid w:val="00201883"/>
    <w:rsid w:val="002077D6"/>
    <w:rsid w:val="002124A6"/>
    <w:rsid w:val="002124DB"/>
    <w:rsid w:val="00220222"/>
    <w:rsid w:val="00225F1D"/>
    <w:rsid w:val="00227CB0"/>
    <w:rsid w:val="002316A6"/>
    <w:rsid w:val="0023248E"/>
    <w:rsid w:val="00232EAF"/>
    <w:rsid w:val="0023329A"/>
    <w:rsid w:val="00235E6B"/>
    <w:rsid w:val="00237E1E"/>
    <w:rsid w:val="002442D2"/>
    <w:rsid w:val="00246967"/>
    <w:rsid w:val="00250AFD"/>
    <w:rsid w:val="002526E8"/>
    <w:rsid w:val="00256DA8"/>
    <w:rsid w:val="002663D9"/>
    <w:rsid w:val="00270F44"/>
    <w:rsid w:val="002740E1"/>
    <w:rsid w:val="00274E56"/>
    <w:rsid w:val="002768F0"/>
    <w:rsid w:val="00281DF2"/>
    <w:rsid w:val="00283992"/>
    <w:rsid w:val="00285365"/>
    <w:rsid w:val="00285AAB"/>
    <w:rsid w:val="00293D66"/>
    <w:rsid w:val="00296794"/>
    <w:rsid w:val="002A08BF"/>
    <w:rsid w:val="002A36DE"/>
    <w:rsid w:val="002A5C34"/>
    <w:rsid w:val="002A6444"/>
    <w:rsid w:val="002A73DD"/>
    <w:rsid w:val="002B52CD"/>
    <w:rsid w:val="002B6482"/>
    <w:rsid w:val="002C31EB"/>
    <w:rsid w:val="002C59CF"/>
    <w:rsid w:val="002C697D"/>
    <w:rsid w:val="002D3992"/>
    <w:rsid w:val="002D3E8D"/>
    <w:rsid w:val="002D4E1A"/>
    <w:rsid w:val="002D70D7"/>
    <w:rsid w:val="002E1469"/>
    <w:rsid w:val="002E4B2A"/>
    <w:rsid w:val="002E6575"/>
    <w:rsid w:val="002E6AF9"/>
    <w:rsid w:val="002F423D"/>
    <w:rsid w:val="002F6851"/>
    <w:rsid w:val="00303821"/>
    <w:rsid w:val="00316D95"/>
    <w:rsid w:val="0032387E"/>
    <w:rsid w:val="00325B63"/>
    <w:rsid w:val="00331211"/>
    <w:rsid w:val="00334284"/>
    <w:rsid w:val="003343F4"/>
    <w:rsid w:val="003362EC"/>
    <w:rsid w:val="0033703C"/>
    <w:rsid w:val="003453BD"/>
    <w:rsid w:val="003458DD"/>
    <w:rsid w:val="003475AE"/>
    <w:rsid w:val="003538BB"/>
    <w:rsid w:val="00354E75"/>
    <w:rsid w:val="00355610"/>
    <w:rsid w:val="003605D3"/>
    <w:rsid w:val="0036152B"/>
    <w:rsid w:val="0036154B"/>
    <w:rsid w:val="00362C4D"/>
    <w:rsid w:val="00363017"/>
    <w:rsid w:val="00363ED2"/>
    <w:rsid w:val="00366A91"/>
    <w:rsid w:val="00367BDB"/>
    <w:rsid w:val="0037034A"/>
    <w:rsid w:val="003801BC"/>
    <w:rsid w:val="00381CED"/>
    <w:rsid w:val="003832B0"/>
    <w:rsid w:val="00385BB6"/>
    <w:rsid w:val="0038669B"/>
    <w:rsid w:val="0038739B"/>
    <w:rsid w:val="00390164"/>
    <w:rsid w:val="0039592F"/>
    <w:rsid w:val="00396008"/>
    <w:rsid w:val="00396BF9"/>
    <w:rsid w:val="0039797B"/>
    <w:rsid w:val="003A6179"/>
    <w:rsid w:val="003A666B"/>
    <w:rsid w:val="003A683C"/>
    <w:rsid w:val="003A7607"/>
    <w:rsid w:val="003A7964"/>
    <w:rsid w:val="003A7DB9"/>
    <w:rsid w:val="003B1E69"/>
    <w:rsid w:val="003B2EAB"/>
    <w:rsid w:val="003B5373"/>
    <w:rsid w:val="003B6EFB"/>
    <w:rsid w:val="003C20A8"/>
    <w:rsid w:val="003C6A4E"/>
    <w:rsid w:val="003D27FC"/>
    <w:rsid w:val="003D5D2D"/>
    <w:rsid w:val="003E00CA"/>
    <w:rsid w:val="003E0544"/>
    <w:rsid w:val="003E2E39"/>
    <w:rsid w:val="003E7A40"/>
    <w:rsid w:val="003F06DE"/>
    <w:rsid w:val="003F1B70"/>
    <w:rsid w:val="003F3B45"/>
    <w:rsid w:val="00400094"/>
    <w:rsid w:val="0040746F"/>
    <w:rsid w:val="0040752F"/>
    <w:rsid w:val="0041347E"/>
    <w:rsid w:val="0041425E"/>
    <w:rsid w:val="00414EA2"/>
    <w:rsid w:val="00420F32"/>
    <w:rsid w:val="004237BD"/>
    <w:rsid w:val="00424E7D"/>
    <w:rsid w:val="00427438"/>
    <w:rsid w:val="004302A9"/>
    <w:rsid w:val="00430559"/>
    <w:rsid w:val="00432A18"/>
    <w:rsid w:val="00437D00"/>
    <w:rsid w:val="0044219E"/>
    <w:rsid w:val="00446543"/>
    <w:rsid w:val="00446E99"/>
    <w:rsid w:val="00446F0F"/>
    <w:rsid w:val="00455782"/>
    <w:rsid w:val="00465CB4"/>
    <w:rsid w:val="00466A52"/>
    <w:rsid w:val="00470678"/>
    <w:rsid w:val="00471234"/>
    <w:rsid w:val="0047610B"/>
    <w:rsid w:val="00477D21"/>
    <w:rsid w:val="00487605"/>
    <w:rsid w:val="00487B37"/>
    <w:rsid w:val="004913FD"/>
    <w:rsid w:val="004946F6"/>
    <w:rsid w:val="00497908"/>
    <w:rsid w:val="00497CEC"/>
    <w:rsid w:val="004A05AF"/>
    <w:rsid w:val="004A34FE"/>
    <w:rsid w:val="004A3552"/>
    <w:rsid w:val="004A619B"/>
    <w:rsid w:val="004B5FB5"/>
    <w:rsid w:val="004C0882"/>
    <w:rsid w:val="004C47FC"/>
    <w:rsid w:val="004C7A60"/>
    <w:rsid w:val="004D29BA"/>
    <w:rsid w:val="004D4785"/>
    <w:rsid w:val="004D7353"/>
    <w:rsid w:val="004E0119"/>
    <w:rsid w:val="004E22FB"/>
    <w:rsid w:val="004E6492"/>
    <w:rsid w:val="004F33FF"/>
    <w:rsid w:val="004F3B0A"/>
    <w:rsid w:val="004F496E"/>
    <w:rsid w:val="004F4DF6"/>
    <w:rsid w:val="004F56D4"/>
    <w:rsid w:val="00504108"/>
    <w:rsid w:val="005044D6"/>
    <w:rsid w:val="0051177A"/>
    <w:rsid w:val="0051243B"/>
    <w:rsid w:val="0051326B"/>
    <w:rsid w:val="00515123"/>
    <w:rsid w:val="00522E25"/>
    <w:rsid w:val="005318A7"/>
    <w:rsid w:val="00531CB5"/>
    <w:rsid w:val="00532E02"/>
    <w:rsid w:val="00535F96"/>
    <w:rsid w:val="005409BB"/>
    <w:rsid w:val="00540D43"/>
    <w:rsid w:val="00541C9B"/>
    <w:rsid w:val="00544E68"/>
    <w:rsid w:val="005479D2"/>
    <w:rsid w:val="00555294"/>
    <w:rsid w:val="00556F0F"/>
    <w:rsid w:val="00560763"/>
    <w:rsid w:val="00560835"/>
    <w:rsid w:val="005751C8"/>
    <w:rsid w:val="005762DE"/>
    <w:rsid w:val="00577A2B"/>
    <w:rsid w:val="00583123"/>
    <w:rsid w:val="005868A9"/>
    <w:rsid w:val="00586BDB"/>
    <w:rsid w:val="00587569"/>
    <w:rsid w:val="00591BEC"/>
    <w:rsid w:val="00592459"/>
    <w:rsid w:val="005941B8"/>
    <w:rsid w:val="0059757E"/>
    <w:rsid w:val="005A1287"/>
    <w:rsid w:val="005A3F6A"/>
    <w:rsid w:val="005A6DBA"/>
    <w:rsid w:val="005B0408"/>
    <w:rsid w:val="005B126F"/>
    <w:rsid w:val="005B30E9"/>
    <w:rsid w:val="005B6D8B"/>
    <w:rsid w:val="005C45FE"/>
    <w:rsid w:val="005D0AFC"/>
    <w:rsid w:val="005D2FEC"/>
    <w:rsid w:val="005D3D30"/>
    <w:rsid w:val="005D7C9D"/>
    <w:rsid w:val="005E54D0"/>
    <w:rsid w:val="005F471A"/>
    <w:rsid w:val="005F59C3"/>
    <w:rsid w:val="005F7049"/>
    <w:rsid w:val="0060072F"/>
    <w:rsid w:val="00610AFD"/>
    <w:rsid w:val="00610F5E"/>
    <w:rsid w:val="006137C9"/>
    <w:rsid w:val="00615C73"/>
    <w:rsid w:val="006179E5"/>
    <w:rsid w:val="00624C4E"/>
    <w:rsid w:val="00624E1F"/>
    <w:rsid w:val="006358EC"/>
    <w:rsid w:val="00635BE8"/>
    <w:rsid w:val="00635CC3"/>
    <w:rsid w:val="006422B5"/>
    <w:rsid w:val="006438ED"/>
    <w:rsid w:val="00674AA7"/>
    <w:rsid w:val="006777DA"/>
    <w:rsid w:val="00692762"/>
    <w:rsid w:val="006933BD"/>
    <w:rsid w:val="00693495"/>
    <w:rsid w:val="006A1F37"/>
    <w:rsid w:val="006A407A"/>
    <w:rsid w:val="006A498A"/>
    <w:rsid w:val="006A5845"/>
    <w:rsid w:val="006B01DD"/>
    <w:rsid w:val="006B2D25"/>
    <w:rsid w:val="006B7444"/>
    <w:rsid w:val="006C2821"/>
    <w:rsid w:val="006D01C3"/>
    <w:rsid w:val="006D7E91"/>
    <w:rsid w:val="006D7FD8"/>
    <w:rsid w:val="006E7C2D"/>
    <w:rsid w:val="006F3F72"/>
    <w:rsid w:val="006F4A72"/>
    <w:rsid w:val="006F56B9"/>
    <w:rsid w:val="006F7C3E"/>
    <w:rsid w:val="007000A8"/>
    <w:rsid w:val="007014F7"/>
    <w:rsid w:val="00702DE0"/>
    <w:rsid w:val="00705609"/>
    <w:rsid w:val="0071170E"/>
    <w:rsid w:val="0071697D"/>
    <w:rsid w:val="00720232"/>
    <w:rsid w:val="00723108"/>
    <w:rsid w:val="0072748A"/>
    <w:rsid w:val="00730408"/>
    <w:rsid w:val="007339F0"/>
    <w:rsid w:val="00735627"/>
    <w:rsid w:val="00736FAE"/>
    <w:rsid w:val="00740739"/>
    <w:rsid w:val="0074188A"/>
    <w:rsid w:val="00742379"/>
    <w:rsid w:val="00743971"/>
    <w:rsid w:val="00743A3A"/>
    <w:rsid w:val="00744DBA"/>
    <w:rsid w:val="00746B9D"/>
    <w:rsid w:val="00747B74"/>
    <w:rsid w:val="00751D45"/>
    <w:rsid w:val="00760F7F"/>
    <w:rsid w:val="007615FD"/>
    <w:rsid w:val="00765D95"/>
    <w:rsid w:val="007667B4"/>
    <w:rsid w:val="00766AA0"/>
    <w:rsid w:val="00767B5A"/>
    <w:rsid w:val="007731BB"/>
    <w:rsid w:val="007752C8"/>
    <w:rsid w:val="00777C67"/>
    <w:rsid w:val="007810BB"/>
    <w:rsid w:val="00784DF4"/>
    <w:rsid w:val="00787800"/>
    <w:rsid w:val="007919BE"/>
    <w:rsid w:val="00794BEF"/>
    <w:rsid w:val="007A05DF"/>
    <w:rsid w:val="007A3511"/>
    <w:rsid w:val="007A691D"/>
    <w:rsid w:val="007B00F6"/>
    <w:rsid w:val="007B185A"/>
    <w:rsid w:val="007B2D74"/>
    <w:rsid w:val="007C1C5F"/>
    <w:rsid w:val="007C3574"/>
    <w:rsid w:val="007C6F0F"/>
    <w:rsid w:val="007D4036"/>
    <w:rsid w:val="007D65CE"/>
    <w:rsid w:val="007D703C"/>
    <w:rsid w:val="007D7CB4"/>
    <w:rsid w:val="007E0956"/>
    <w:rsid w:val="007E5010"/>
    <w:rsid w:val="007E5D8F"/>
    <w:rsid w:val="007F1099"/>
    <w:rsid w:val="007F3F48"/>
    <w:rsid w:val="007F4E2E"/>
    <w:rsid w:val="007F5DB0"/>
    <w:rsid w:val="00804E09"/>
    <w:rsid w:val="00805176"/>
    <w:rsid w:val="00806C4F"/>
    <w:rsid w:val="00807946"/>
    <w:rsid w:val="0081197D"/>
    <w:rsid w:val="00816B6B"/>
    <w:rsid w:val="008175A7"/>
    <w:rsid w:val="00817970"/>
    <w:rsid w:val="00820B9D"/>
    <w:rsid w:val="00820D52"/>
    <w:rsid w:val="008227A3"/>
    <w:rsid w:val="00830FA7"/>
    <w:rsid w:val="0083111C"/>
    <w:rsid w:val="00832558"/>
    <w:rsid w:val="0083490F"/>
    <w:rsid w:val="00836DA1"/>
    <w:rsid w:val="00841780"/>
    <w:rsid w:val="00842E5B"/>
    <w:rsid w:val="008466A5"/>
    <w:rsid w:val="00851424"/>
    <w:rsid w:val="00854EF7"/>
    <w:rsid w:val="00855C4D"/>
    <w:rsid w:val="0086137E"/>
    <w:rsid w:val="00861F2D"/>
    <w:rsid w:val="00862523"/>
    <w:rsid w:val="00863F25"/>
    <w:rsid w:val="0087420B"/>
    <w:rsid w:val="0087502C"/>
    <w:rsid w:val="00876990"/>
    <w:rsid w:val="00876B35"/>
    <w:rsid w:val="00876D08"/>
    <w:rsid w:val="00880095"/>
    <w:rsid w:val="00893478"/>
    <w:rsid w:val="0089476A"/>
    <w:rsid w:val="008A025A"/>
    <w:rsid w:val="008A58E4"/>
    <w:rsid w:val="008A7687"/>
    <w:rsid w:val="008C4466"/>
    <w:rsid w:val="008C52AC"/>
    <w:rsid w:val="008D40CD"/>
    <w:rsid w:val="008D67FA"/>
    <w:rsid w:val="008D768C"/>
    <w:rsid w:val="008E59CC"/>
    <w:rsid w:val="008F5628"/>
    <w:rsid w:val="00911687"/>
    <w:rsid w:val="0091212E"/>
    <w:rsid w:val="00913ACC"/>
    <w:rsid w:val="00914715"/>
    <w:rsid w:val="00914CDC"/>
    <w:rsid w:val="0091575A"/>
    <w:rsid w:val="00917388"/>
    <w:rsid w:val="00922A51"/>
    <w:rsid w:val="00924B02"/>
    <w:rsid w:val="00925297"/>
    <w:rsid w:val="00927431"/>
    <w:rsid w:val="00927F17"/>
    <w:rsid w:val="00931E03"/>
    <w:rsid w:val="00931F53"/>
    <w:rsid w:val="009364A6"/>
    <w:rsid w:val="009364E5"/>
    <w:rsid w:val="009405AF"/>
    <w:rsid w:val="00943017"/>
    <w:rsid w:val="0094388D"/>
    <w:rsid w:val="00945D69"/>
    <w:rsid w:val="00946A14"/>
    <w:rsid w:val="0095476B"/>
    <w:rsid w:val="0096056F"/>
    <w:rsid w:val="00970028"/>
    <w:rsid w:val="009820A9"/>
    <w:rsid w:val="0099198E"/>
    <w:rsid w:val="009A190D"/>
    <w:rsid w:val="009A194E"/>
    <w:rsid w:val="009A1B06"/>
    <w:rsid w:val="009A2975"/>
    <w:rsid w:val="009A42B6"/>
    <w:rsid w:val="009A4DA9"/>
    <w:rsid w:val="009A5131"/>
    <w:rsid w:val="009A57AF"/>
    <w:rsid w:val="009A6718"/>
    <w:rsid w:val="009B32C3"/>
    <w:rsid w:val="009C15CD"/>
    <w:rsid w:val="009C60DC"/>
    <w:rsid w:val="009D0B6C"/>
    <w:rsid w:val="009D5F46"/>
    <w:rsid w:val="009D7D26"/>
    <w:rsid w:val="009E3097"/>
    <w:rsid w:val="009E7357"/>
    <w:rsid w:val="009E7525"/>
    <w:rsid w:val="009F1F01"/>
    <w:rsid w:val="00A00CAE"/>
    <w:rsid w:val="00A0383E"/>
    <w:rsid w:val="00A10F92"/>
    <w:rsid w:val="00A11E7E"/>
    <w:rsid w:val="00A1556C"/>
    <w:rsid w:val="00A15E27"/>
    <w:rsid w:val="00A22641"/>
    <w:rsid w:val="00A3600A"/>
    <w:rsid w:val="00A37343"/>
    <w:rsid w:val="00A37461"/>
    <w:rsid w:val="00A43E4F"/>
    <w:rsid w:val="00A45490"/>
    <w:rsid w:val="00A5432F"/>
    <w:rsid w:val="00A55567"/>
    <w:rsid w:val="00A61FDC"/>
    <w:rsid w:val="00A65323"/>
    <w:rsid w:val="00A67155"/>
    <w:rsid w:val="00A728B8"/>
    <w:rsid w:val="00A82F6A"/>
    <w:rsid w:val="00A83331"/>
    <w:rsid w:val="00A839DF"/>
    <w:rsid w:val="00A862F9"/>
    <w:rsid w:val="00A94FD6"/>
    <w:rsid w:val="00A96DC4"/>
    <w:rsid w:val="00AA7BE5"/>
    <w:rsid w:val="00AB025C"/>
    <w:rsid w:val="00AB155B"/>
    <w:rsid w:val="00AB1A83"/>
    <w:rsid w:val="00AB5AFF"/>
    <w:rsid w:val="00AB7B57"/>
    <w:rsid w:val="00AC041B"/>
    <w:rsid w:val="00AC258F"/>
    <w:rsid w:val="00AC53D3"/>
    <w:rsid w:val="00AD1052"/>
    <w:rsid w:val="00AD564B"/>
    <w:rsid w:val="00AE04F3"/>
    <w:rsid w:val="00AE0F7C"/>
    <w:rsid w:val="00AE56CA"/>
    <w:rsid w:val="00AE7D37"/>
    <w:rsid w:val="00AF2A95"/>
    <w:rsid w:val="00B04DC7"/>
    <w:rsid w:val="00B10635"/>
    <w:rsid w:val="00B10B45"/>
    <w:rsid w:val="00B114A5"/>
    <w:rsid w:val="00B11D31"/>
    <w:rsid w:val="00B13E34"/>
    <w:rsid w:val="00B2781A"/>
    <w:rsid w:val="00B358F8"/>
    <w:rsid w:val="00B36729"/>
    <w:rsid w:val="00B40E8D"/>
    <w:rsid w:val="00B41A43"/>
    <w:rsid w:val="00B44184"/>
    <w:rsid w:val="00B4790C"/>
    <w:rsid w:val="00B5081B"/>
    <w:rsid w:val="00B52AA0"/>
    <w:rsid w:val="00B6056A"/>
    <w:rsid w:val="00B65F3C"/>
    <w:rsid w:val="00B7019B"/>
    <w:rsid w:val="00B73D8D"/>
    <w:rsid w:val="00B758AF"/>
    <w:rsid w:val="00B80FB9"/>
    <w:rsid w:val="00B83F8D"/>
    <w:rsid w:val="00B84615"/>
    <w:rsid w:val="00B866C2"/>
    <w:rsid w:val="00B93CEB"/>
    <w:rsid w:val="00B93FE3"/>
    <w:rsid w:val="00B940EA"/>
    <w:rsid w:val="00BA2B37"/>
    <w:rsid w:val="00BA5FBA"/>
    <w:rsid w:val="00BB28C3"/>
    <w:rsid w:val="00BC06F4"/>
    <w:rsid w:val="00BC748E"/>
    <w:rsid w:val="00BC79A4"/>
    <w:rsid w:val="00BD426C"/>
    <w:rsid w:val="00BE3F46"/>
    <w:rsid w:val="00BF3AFE"/>
    <w:rsid w:val="00BF5CA9"/>
    <w:rsid w:val="00BF74E2"/>
    <w:rsid w:val="00C009CD"/>
    <w:rsid w:val="00C10121"/>
    <w:rsid w:val="00C11962"/>
    <w:rsid w:val="00C1316E"/>
    <w:rsid w:val="00C30351"/>
    <w:rsid w:val="00C31311"/>
    <w:rsid w:val="00C31D29"/>
    <w:rsid w:val="00C32655"/>
    <w:rsid w:val="00C442D0"/>
    <w:rsid w:val="00C445DA"/>
    <w:rsid w:val="00C45D5C"/>
    <w:rsid w:val="00C46329"/>
    <w:rsid w:val="00C46647"/>
    <w:rsid w:val="00C502A7"/>
    <w:rsid w:val="00C51F6F"/>
    <w:rsid w:val="00C5237F"/>
    <w:rsid w:val="00C552A0"/>
    <w:rsid w:val="00C558EB"/>
    <w:rsid w:val="00C56EC9"/>
    <w:rsid w:val="00C57612"/>
    <w:rsid w:val="00C62F52"/>
    <w:rsid w:val="00C6771B"/>
    <w:rsid w:val="00C7045D"/>
    <w:rsid w:val="00C70D8F"/>
    <w:rsid w:val="00C732AD"/>
    <w:rsid w:val="00C81754"/>
    <w:rsid w:val="00C8217F"/>
    <w:rsid w:val="00C8296D"/>
    <w:rsid w:val="00C82C61"/>
    <w:rsid w:val="00C866CB"/>
    <w:rsid w:val="00C903DA"/>
    <w:rsid w:val="00C92B38"/>
    <w:rsid w:val="00C93182"/>
    <w:rsid w:val="00C95849"/>
    <w:rsid w:val="00C97E9E"/>
    <w:rsid w:val="00CA05DE"/>
    <w:rsid w:val="00CA798F"/>
    <w:rsid w:val="00CB2EDA"/>
    <w:rsid w:val="00CB6716"/>
    <w:rsid w:val="00CC156C"/>
    <w:rsid w:val="00CC1AD0"/>
    <w:rsid w:val="00CC297A"/>
    <w:rsid w:val="00CC4091"/>
    <w:rsid w:val="00CC681A"/>
    <w:rsid w:val="00CD0B89"/>
    <w:rsid w:val="00CD7096"/>
    <w:rsid w:val="00CE3D47"/>
    <w:rsid w:val="00CF5FB1"/>
    <w:rsid w:val="00CF7045"/>
    <w:rsid w:val="00D009A1"/>
    <w:rsid w:val="00D0135E"/>
    <w:rsid w:val="00D070BB"/>
    <w:rsid w:val="00D1105F"/>
    <w:rsid w:val="00D11B85"/>
    <w:rsid w:val="00D1325D"/>
    <w:rsid w:val="00D142BF"/>
    <w:rsid w:val="00D161A8"/>
    <w:rsid w:val="00D20DDC"/>
    <w:rsid w:val="00D213AE"/>
    <w:rsid w:val="00D22CDF"/>
    <w:rsid w:val="00D23C70"/>
    <w:rsid w:val="00D27DA8"/>
    <w:rsid w:val="00D33EEA"/>
    <w:rsid w:val="00D37814"/>
    <w:rsid w:val="00D40C19"/>
    <w:rsid w:val="00D4148D"/>
    <w:rsid w:val="00D467C3"/>
    <w:rsid w:val="00D54603"/>
    <w:rsid w:val="00D626C2"/>
    <w:rsid w:val="00D66EEF"/>
    <w:rsid w:val="00D70B15"/>
    <w:rsid w:val="00D72241"/>
    <w:rsid w:val="00D8005D"/>
    <w:rsid w:val="00D81C9C"/>
    <w:rsid w:val="00D82E2E"/>
    <w:rsid w:val="00D8308F"/>
    <w:rsid w:val="00D92CF1"/>
    <w:rsid w:val="00D93FC1"/>
    <w:rsid w:val="00D94A33"/>
    <w:rsid w:val="00DA7A43"/>
    <w:rsid w:val="00DB0B99"/>
    <w:rsid w:val="00DB3211"/>
    <w:rsid w:val="00DC2B08"/>
    <w:rsid w:val="00DC489E"/>
    <w:rsid w:val="00DC65DD"/>
    <w:rsid w:val="00DD2D17"/>
    <w:rsid w:val="00DD2FBC"/>
    <w:rsid w:val="00DD2FDA"/>
    <w:rsid w:val="00DE11D6"/>
    <w:rsid w:val="00DE171C"/>
    <w:rsid w:val="00DE1A53"/>
    <w:rsid w:val="00E01C6B"/>
    <w:rsid w:val="00E11459"/>
    <w:rsid w:val="00E1738D"/>
    <w:rsid w:val="00E20968"/>
    <w:rsid w:val="00E26F57"/>
    <w:rsid w:val="00E3099B"/>
    <w:rsid w:val="00E3583A"/>
    <w:rsid w:val="00E36781"/>
    <w:rsid w:val="00E42A3B"/>
    <w:rsid w:val="00E43F42"/>
    <w:rsid w:val="00E515C0"/>
    <w:rsid w:val="00E53174"/>
    <w:rsid w:val="00E53E45"/>
    <w:rsid w:val="00E60A6D"/>
    <w:rsid w:val="00E6131A"/>
    <w:rsid w:val="00E61904"/>
    <w:rsid w:val="00E65626"/>
    <w:rsid w:val="00E658F8"/>
    <w:rsid w:val="00E67717"/>
    <w:rsid w:val="00E72F37"/>
    <w:rsid w:val="00E81349"/>
    <w:rsid w:val="00E82D17"/>
    <w:rsid w:val="00E84B0B"/>
    <w:rsid w:val="00E84CFE"/>
    <w:rsid w:val="00E86BBE"/>
    <w:rsid w:val="00E95C83"/>
    <w:rsid w:val="00E97D5A"/>
    <w:rsid w:val="00EA0368"/>
    <w:rsid w:val="00EA0E70"/>
    <w:rsid w:val="00EB276B"/>
    <w:rsid w:val="00EB36E2"/>
    <w:rsid w:val="00EB659C"/>
    <w:rsid w:val="00EB6D94"/>
    <w:rsid w:val="00EB6E28"/>
    <w:rsid w:val="00EC2B91"/>
    <w:rsid w:val="00EC3EB4"/>
    <w:rsid w:val="00EC7B60"/>
    <w:rsid w:val="00ED1576"/>
    <w:rsid w:val="00ED41AE"/>
    <w:rsid w:val="00ED78AB"/>
    <w:rsid w:val="00EE2E36"/>
    <w:rsid w:val="00EE38ED"/>
    <w:rsid w:val="00EE4A31"/>
    <w:rsid w:val="00EF1692"/>
    <w:rsid w:val="00EF7A57"/>
    <w:rsid w:val="00EF7C73"/>
    <w:rsid w:val="00F03146"/>
    <w:rsid w:val="00F041B5"/>
    <w:rsid w:val="00F0509B"/>
    <w:rsid w:val="00F11F0F"/>
    <w:rsid w:val="00F122FD"/>
    <w:rsid w:val="00F163A1"/>
    <w:rsid w:val="00F202C0"/>
    <w:rsid w:val="00F249FD"/>
    <w:rsid w:val="00F26CAB"/>
    <w:rsid w:val="00F2736E"/>
    <w:rsid w:val="00F30A12"/>
    <w:rsid w:val="00F347F2"/>
    <w:rsid w:val="00F347F4"/>
    <w:rsid w:val="00F37777"/>
    <w:rsid w:val="00F37A6B"/>
    <w:rsid w:val="00F4130D"/>
    <w:rsid w:val="00F44BCC"/>
    <w:rsid w:val="00F47A6F"/>
    <w:rsid w:val="00F51490"/>
    <w:rsid w:val="00F56302"/>
    <w:rsid w:val="00F57556"/>
    <w:rsid w:val="00F60862"/>
    <w:rsid w:val="00F6652B"/>
    <w:rsid w:val="00F716EE"/>
    <w:rsid w:val="00F80A0B"/>
    <w:rsid w:val="00F81B4B"/>
    <w:rsid w:val="00F83319"/>
    <w:rsid w:val="00F8664B"/>
    <w:rsid w:val="00F903D5"/>
    <w:rsid w:val="00FA3B11"/>
    <w:rsid w:val="00FA3BFB"/>
    <w:rsid w:val="00FA6524"/>
    <w:rsid w:val="00FA6EE3"/>
    <w:rsid w:val="00FA759D"/>
    <w:rsid w:val="00FB230B"/>
    <w:rsid w:val="00FB5A43"/>
    <w:rsid w:val="00FB607F"/>
    <w:rsid w:val="00FB6AEA"/>
    <w:rsid w:val="00FB7695"/>
    <w:rsid w:val="00FC22C2"/>
    <w:rsid w:val="00FC66C2"/>
    <w:rsid w:val="00FC7A94"/>
    <w:rsid w:val="00FD2999"/>
    <w:rsid w:val="00FD40DB"/>
    <w:rsid w:val="00FD52B9"/>
    <w:rsid w:val="00FE5095"/>
    <w:rsid w:val="00FE6490"/>
    <w:rsid w:val="00FE7D48"/>
    <w:rsid w:val="00FE7DA0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39BAAB"/>
  <w15:docId w15:val="{0F813E09-EB4D-4A4A-884B-27F1DE7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6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F3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18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3182"/>
  </w:style>
  <w:style w:type="paragraph" w:styleId="Footer">
    <w:name w:val="footer"/>
    <w:basedOn w:val="Normal"/>
    <w:link w:val="FooterChar"/>
    <w:uiPriority w:val="99"/>
    <w:unhideWhenUsed/>
    <w:rsid w:val="00C9318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3182"/>
  </w:style>
  <w:style w:type="character" w:styleId="Hyperlink">
    <w:name w:val="Hyperlink"/>
    <w:basedOn w:val="DefaultParagraphFont"/>
    <w:uiPriority w:val="99"/>
    <w:unhideWhenUsed/>
    <w:rsid w:val="00C931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3182"/>
    <w:pPr>
      <w:widowControl w:val="0"/>
      <w:wordWrap w:val="0"/>
      <w:autoSpaceDE w:val="0"/>
      <w:autoSpaceDN w:val="0"/>
      <w:spacing w:after="0" w:line="240" w:lineRule="atLeast"/>
    </w:pPr>
    <w:rPr>
      <w:rFonts w:ascii="Batang" w:eastAsia="Batang" w:hAnsi="Times New Roman" w:cs="Times New Roman"/>
      <w:szCs w:val="24"/>
    </w:rPr>
  </w:style>
  <w:style w:type="table" w:styleId="TableGrid">
    <w:name w:val="Table Grid"/>
    <w:basedOn w:val="TableNormal"/>
    <w:uiPriority w:val="39"/>
    <w:rsid w:val="00C9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C93182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8E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A22641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rsid w:val="00A22641"/>
    <w:rPr>
      <w:rFonts w:ascii="Batang" w:eastAsia="Batang" w:hAnsi="Times New Roman" w:cs="Times New Roman"/>
      <w:szCs w:val="24"/>
    </w:rPr>
  </w:style>
  <w:style w:type="character" w:styleId="FootnoteReference">
    <w:name w:val="footnote reference"/>
    <w:basedOn w:val="DefaultParagraphFont"/>
    <w:semiHidden/>
    <w:unhideWhenUsed/>
    <w:rsid w:val="00A22641"/>
    <w:rPr>
      <w:vertAlign w:val="superscript"/>
    </w:rPr>
  </w:style>
  <w:style w:type="paragraph" w:styleId="ListParagraph">
    <w:name w:val="List Paragraph"/>
    <w:aliases w:val="Table/Figure Heading,En tête 1,List Paragraph1"/>
    <w:basedOn w:val="Normal"/>
    <w:link w:val="ListParagraphChar"/>
    <w:uiPriority w:val="34"/>
    <w:qFormat/>
    <w:rsid w:val="003B5373"/>
    <w:pPr>
      <w:ind w:leftChars="400" w:left="8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45DA"/>
  </w:style>
  <w:style w:type="character" w:customStyle="1" w:styleId="DateChar">
    <w:name w:val="Date Char"/>
    <w:basedOn w:val="DefaultParagraphFont"/>
    <w:link w:val="Date"/>
    <w:uiPriority w:val="99"/>
    <w:semiHidden/>
    <w:rsid w:val="00C445DA"/>
    <w:rPr>
      <w:rFonts w:ascii="Batang" w:eastAsia="Batang" w:hAnsi="Times New Roman" w:cs="Times New Roman"/>
      <w:szCs w:val="24"/>
    </w:rPr>
  </w:style>
  <w:style w:type="table" w:styleId="LightShading-Accent1">
    <w:name w:val="Light Shading Accent 1"/>
    <w:basedOn w:val="TableNormal"/>
    <w:uiPriority w:val="60"/>
    <w:rsid w:val="00C523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C523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20F32"/>
    <w:rPr>
      <w:rFonts w:asciiTheme="majorHAnsi" w:eastAsiaTheme="majorEastAsia" w:hAnsiTheme="majorHAnsi" w:cstheme="majorBidi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20F32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lang w:bidi="my-MM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0F32"/>
    <w:pPr>
      <w:widowControl/>
      <w:wordWrap/>
      <w:autoSpaceDE/>
      <w:autoSpaceDN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  <w:lang w:bidi="my-MM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420F32"/>
    <w:pPr>
      <w:widowControl/>
      <w:wordWrap/>
      <w:autoSpaceDE/>
      <w:autoSpaceDN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bidi="my-MM"/>
    </w:rPr>
  </w:style>
  <w:style w:type="character" w:styleId="CommentReference">
    <w:name w:val="annotation reference"/>
    <w:basedOn w:val="DefaultParagraphFont"/>
    <w:uiPriority w:val="99"/>
    <w:semiHidden/>
    <w:unhideWhenUsed/>
    <w:rsid w:val="00FB7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6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695"/>
    <w:rPr>
      <w:rFonts w:ascii="Batang" w:eastAsia="Batang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95"/>
    <w:rPr>
      <w:rFonts w:ascii="Batang" w:eastAsia="Batang" w:hAnsi="Times New Roman" w:cs="Times New Roman"/>
      <w:b/>
      <w:bCs/>
      <w:szCs w:val="20"/>
    </w:rPr>
  </w:style>
  <w:style w:type="paragraph" w:customStyle="1" w:styleId="Default">
    <w:name w:val="Default"/>
    <w:rsid w:val="007000A8"/>
    <w:pPr>
      <w:autoSpaceDE w:val="0"/>
      <w:autoSpaceDN w:val="0"/>
      <w:adjustRightInd w:val="0"/>
      <w:spacing w:after="0" w:line="240" w:lineRule="auto"/>
      <w:jc w:val="left"/>
    </w:pPr>
    <w:rPr>
      <w:rFonts w:ascii="Trebuchet MS" w:hAnsi="Trebuchet MS" w:cs="Trebuchet MS"/>
      <w:color w:val="000000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8739B"/>
    <w:rPr>
      <w:b/>
      <w:bCs/>
      <w:smallCaps/>
      <w:color w:val="4F81BD" w:themeColor="accent1"/>
      <w:spacing w:val="5"/>
    </w:rPr>
  </w:style>
  <w:style w:type="character" w:customStyle="1" w:styleId="ListParagraphChar">
    <w:name w:val="List Paragraph Char"/>
    <w:aliases w:val="Table/Figure Heading Char,En tête 1 Char,List Paragraph1 Char"/>
    <w:basedOn w:val="DefaultParagraphFont"/>
    <w:link w:val="ListParagraph"/>
    <w:uiPriority w:val="34"/>
    <w:locked/>
    <w:rsid w:val="0038739B"/>
    <w:rPr>
      <w:rFonts w:ascii="Batang" w:eastAsia="Batang" w:hAnsi="Times New Roman" w:cs="Times New Roman"/>
      <w:szCs w:val="24"/>
    </w:rPr>
  </w:style>
  <w:style w:type="paragraph" w:styleId="Revision">
    <w:name w:val="Revision"/>
    <w:hidden/>
    <w:uiPriority w:val="99"/>
    <w:semiHidden/>
    <w:rsid w:val="0038739B"/>
    <w:pPr>
      <w:spacing w:after="0" w:line="240" w:lineRule="auto"/>
      <w:jc w:val="left"/>
    </w:pPr>
    <w:rPr>
      <w:rFonts w:ascii="Batang" w:eastAsia="Batang" w:hAnsi="Times New Roman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7D5A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7D5A"/>
    <w:rPr>
      <w:rFonts w:ascii="Batang" w:eastAsia="Batang" w:hAnsi="Times New Roman" w:cs="Times New Roman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7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4DCF-FAB6-42A1-9D6E-D7B8DFE1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Энх-амар Баяр</cp:lastModifiedBy>
  <cp:revision>4</cp:revision>
  <cp:lastPrinted>2021-08-05T06:58:00Z</cp:lastPrinted>
  <dcterms:created xsi:type="dcterms:W3CDTF">2021-08-06T01:40:00Z</dcterms:created>
  <dcterms:modified xsi:type="dcterms:W3CDTF">2021-08-27T06:52:00Z</dcterms:modified>
</cp:coreProperties>
</file>